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12" w:rsidRPr="00FC4935" w:rsidRDefault="003006DC" w:rsidP="00FC4935">
      <w:pPr>
        <w:spacing w:line="360" w:lineRule="auto"/>
        <w:ind w:firstLine="640"/>
        <w:jc w:val="center"/>
        <w:rPr>
          <w:rFonts w:ascii="黑体" w:eastAsia="黑体" w:hAnsi="黑体"/>
          <w:sz w:val="30"/>
          <w:szCs w:val="30"/>
        </w:rPr>
      </w:pPr>
      <w:r w:rsidRPr="00FC4935">
        <w:rPr>
          <w:rFonts w:ascii="微软雅黑,宋体" w:eastAsia="微软雅黑,宋体" w:hint="eastAsia"/>
          <w:b/>
          <w:color w:val="000000"/>
          <w:sz w:val="30"/>
          <w:szCs w:val="30"/>
          <w:shd w:val="clear" w:color="auto" w:fill="FFFFFF"/>
        </w:rPr>
        <w:t>南昌航空大学2024年前湖校区</w:t>
      </w:r>
      <w:r w:rsidR="00FC4935" w:rsidRPr="00FC4935">
        <w:rPr>
          <w:rFonts w:ascii="微软雅黑,宋体" w:eastAsia="微软雅黑,宋体" w:hint="eastAsia"/>
          <w:b/>
          <w:color w:val="000000"/>
          <w:sz w:val="30"/>
          <w:szCs w:val="30"/>
          <w:shd w:val="clear" w:color="auto" w:fill="FFFFFF"/>
        </w:rPr>
        <w:t>外语楼303室、G栋二楼连廊伸缩缝、综合实验楼南203室、L栋结构大厅、101实验室。教学楼D栋五楼西、F栋五楼西、G栋六楼东、R栋五楼西楼梯间</w:t>
      </w:r>
      <w:r w:rsidR="00FC4935">
        <w:rPr>
          <w:rFonts w:ascii="微软雅黑,宋体" w:eastAsia="微软雅黑,宋体" w:hint="eastAsia"/>
          <w:b/>
          <w:color w:val="000000"/>
          <w:sz w:val="30"/>
          <w:szCs w:val="30"/>
          <w:shd w:val="clear" w:color="auto" w:fill="FFFFFF"/>
        </w:rPr>
        <w:t>、</w:t>
      </w:r>
      <w:r w:rsidR="00FC4935" w:rsidRPr="00FC4935">
        <w:rPr>
          <w:rFonts w:ascii="微软雅黑,宋体" w:eastAsia="微软雅黑,宋体" w:hint="eastAsia"/>
          <w:b/>
          <w:color w:val="000000"/>
          <w:sz w:val="30"/>
          <w:szCs w:val="30"/>
          <w:shd w:val="clear" w:color="auto" w:fill="FFFFFF"/>
        </w:rPr>
        <w:t>一食堂大厅和上海路校区家属区19栋502室、34栋4单元702室、23栋2单元</w:t>
      </w:r>
      <w:r w:rsidR="00FC4935">
        <w:rPr>
          <w:rFonts w:ascii="微软雅黑,宋体" w:eastAsia="微软雅黑,宋体" w:hint="eastAsia"/>
          <w:b/>
          <w:color w:val="000000"/>
          <w:sz w:val="30"/>
          <w:szCs w:val="30"/>
          <w:shd w:val="clear" w:color="auto" w:fill="FFFFFF"/>
        </w:rPr>
        <w:t>501</w:t>
      </w:r>
      <w:r w:rsidR="00FC4935" w:rsidRPr="00FC4935">
        <w:rPr>
          <w:rFonts w:ascii="微软雅黑,宋体" w:eastAsia="微软雅黑,宋体" w:hint="eastAsia"/>
          <w:b/>
          <w:color w:val="000000"/>
          <w:sz w:val="30"/>
          <w:szCs w:val="30"/>
          <w:shd w:val="clear" w:color="auto" w:fill="FFFFFF"/>
        </w:rPr>
        <w:t>室</w:t>
      </w:r>
      <w:r w:rsidR="00FC4935">
        <w:rPr>
          <w:rFonts w:ascii="微软雅黑,宋体" w:eastAsia="微软雅黑,宋体" w:hint="eastAsia"/>
          <w:b/>
          <w:color w:val="000000"/>
          <w:sz w:val="30"/>
          <w:szCs w:val="30"/>
          <w:shd w:val="clear" w:color="auto" w:fill="FFFFFF"/>
        </w:rPr>
        <w:t>、离退休活动室、5栋2单元204室</w:t>
      </w:r>
      <w:r w:rsidR="00FC4935" w:rsidRPr="00FC4935">
        <w:rPr>
          <w:rFonts w:ascii="微软雅黑,宋体" w:eastAsia="微软雅黑,宋体" w:hint="eastAsia"/>
          <w:b/>
          <w:color w:val="000000"/>
          <w:sz w:val="30"/>
          <w:szCs w:val="30"/>
          <w:shd w:val="clear" w:color="auto" w:fill="FFFFFF"/>
        </w:rPr>
        <w:t>漏水维修</w:t>
      </w:r>
      <w:r w:rsidR="00D71132" w:rsidRPr="00FC4935">
        <w:rPr>
          <w:rFonts w:ascii="黑体" w:eastAsia="黑体" w:hAnsi="黑体" w:hint="eastAsia"/>
          <w:sz w:val="30"/>
          <w:szCs w:val="30"/>
        </w:rPr>
        <w:t>采购公告</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w:t>
      </w:r>
      <w:r w:rsidR="00FC4935" w:rsidRPr="00FC4935">
        <w:rPr>
          <w:rFonts w:ascii="仿宋" w:eastAsia="仿宋" w:hAnsi="仿宋" w:cs="宋体" w:hint="eastAsia"/>
          <w:color w:val="333333"/>
          <w:kern w:val="0"/>
          <w:sz w:val="30"/>
          <w:szCs w:val="30"/>
        </w:rPr>
        <w:t>南昌航空大学2024年前湖校区外语楼303室、G栋二楼连廊伸缩缝、综合实验楼南203室、L栋结构大厅、101实验室。教学楼D栋五楼西、F栋五楼西、G栋六楼东、R栋五楼西楼梯间、一食堂大厅和上海路校区家属区19栋502室、34栋4单元702室、23栋2单元501室、离退休活动室、5栋2单元204室漏水维修</w:t>
      </w:r>
      <w:r>
        <w:rPr>
          <w:rFonts w:ascii="仿宋" w:eastAsia="仿宋" w:hAnsi="仿宋" w:cs="宋体" w:hint="eastAsia"/>
          <w:color w:val="333333"/>
          <w:kern w:val="0"/>
          <w:sz w:val="30"/>
          <w:szCs w:val="30"/>
        </w:rPr>
        <w:t>”采用公开竞价方式采购,现请符合资格的施工企业参与该项目的竞标。</w:t>
      </w:r>
    </w:p>
    <w:p w:rsidR="00B23A12" w:rsidRDefault="00D71132">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rsidR="00B23A12" w:rsidRDefault="00D71132" w:rsidP="00FC4935">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1、</w:t>
      </w:r>
      <w:r w:rsidR="00A55815">
        <w:rPr>
          <w:rFonts w:ascii="仿宋" w:eastAsia="仿宋" w:hAnsi="仿宋" w:cs="仿宋" w:hint="eastAsia"/>
          <w:color w:val="333333"/>
          <w:kern w:val="0"/>
          <w:sz w:val="30"/>
          <w:szCs w:val="30"/>
        </w:rPr>
        <w:t>项</w:t>
      </w:r>
      <w:r>
        <w:rPr>
          <w:rFonts w:ascii="仿宋" w:eastAsia="仿宋" w:hAnsi="仿宋" w:cs="宋体" w:hint="eastAsia"/>
          <w:color w:val="333333"/>
          <w:kern w:val="0"/>
          <w:sz w:val="30"/>
          <w:szCs w:val="30"/>
        </w:rPr>
        <w:t>目名称：</w:t>
      </w:r>
      <w:r w:rsidR="00FC4935" w:rsidRPr="00FC4935">
        <w:rPr>
          <w:rFonts w:ascii="仿宋" w:eastAsia="仿宋" w:hAnsi="仿宋" w:cs="宋体" w:hint="eastAsia"/>
          <w:color w:val="333333"/>
          <w:kern w:val="0"/>
          <w:sz w:val="30"/>
          <w:szCs w:val="30"/>
        </w:rPr>
        <w:t>南昌航空大学2024年前湖校区外语楼303室、G栋二楼连廊伸缩缝、综合实验楼南203室、L栋结构大厅、101实验室。教学楼D栋五楼西、F栋五楼西、G栋六楼东、R栋五楼西楼梯间、一食堂大厅和上海路校区家属区19栋502室、34栋4单元702室、23栋2单元501室、离退休活动室、5栋2单元204室漏水维修</w:t>
      </w:r>
    </w:p>
    <w:p w:rsidR="00FC4935" w:rsidRPr="00FC4935" w:rsidRDefault="00850FC1" w:rsidP="00FC4935">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2、采购项目编号：</w:t>
      </w:r>
      <w:r w:rsidR="00FC4935" w:rsidRPr="00FC4935">
        <w:rPr>
          <w:rFonts w:ascii="仿宋" w:eastAsia="仿宋" w:hAnsi="仿宋" w:cs="宋体" w:hint="eastAsia"/>
          <w:color w:val="333333"/>
          <w:kern w:val="0"/>
          <w:sz w:val="30"/>
          <w:szCs w:val="30"/>
        </w:rPr>
        <w:t>NCHU2024070032</w:t>
      </w:r>
    </w:p>
    <w:p w:rsidR="00B23A12" w:rsidRDefault="00FC4935" w:rsidP="00FC4935">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sidR="00D71132">
        <w:rPr>
          <w:rFonts w:ascii="仿宋" w:eastAsia="仿宋" w:hAnsi="仿宋" w:cs="宋体" w:hint="eastAsia"/>
          <w:color w:val="333333"/>
          <w:kern w:val="0"/>
          <w:sz w:val="30"/>
          <w:szCs w:val="30"/>
        </w:rPr>
        <w:t>、采购范围：见</w:t>
      </w:r>
      <w:r w:rsidR="00850FC1">
        <w:rPr>
          <w:rFonts w:ascii="仿宋" w:eastAsia="仿宋" w:hAnsi="仿宋" w:cs="宋体" w:hint="eastAsia"/>
          <w:color w:val="333333"/>
          <w:kern w:val="0"/>
          <w:sz w:val="30"/>
          <w:szCs w:val="30"/>
        </w:rPr>
        <w:t>工程量清单</w:t>
      </w:r>
    </w:p>
    <w:p w:rsidR="00B23A12" w:rsidRDefault="00FC4935" w:rsidP="00FC4935">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4</w:t>
      </w:r>
      <w:r w:rsidR="00D71132">
        <w:rPr>
          <w:rFonts w:ascii="仿宋" w:eastAsia="仿宋" w:hAnsi="仿宋" w:cs="宋体" w:hint="eastAsia"/>
          <w:color w:val="333333"/>
          <w:kern w:val="0"/>
          <w:sz w:val="30"/>
          <w:szCs w:val="30"/>
        </w:rPr>
        <w:t>、采购总预算（人民币）：</w:t>
      </w:r>
      <w:r w:rsidRPr="00FC4935">
        <w:rPr>
          <w:rFonts w:ascii="仿宋" w:eastAsia="仿宋" w:hAnsi="仿宋" w:cs="宋体" w:hint="eastAsia"/>
          <w:color w:val="333333"/>
          <w:kern w:val="0"/>
          <w:sz w:val="30"/>
          <w:szCs w:val="30"/>
        </w:rPr>
        <w:t>139,260.58</w:t>
      </w:r>
      <w:r w:rsidR="00D71132">
        <w:rPr>
          <w:rFonts w:ascii="仿宋" w:eastAsia="仿宋" w:hAnsi="仿宋" w:cs="宋体" w:hint="eastAsia"/>
          <w:color w:val="333333"/>
          <w:kern w:val="0"/>
          <w:sz w:val="30"/>
          <w:szCs w:val="30"/>
        </w:rPr>
        <w:t>元。</w:t>
      </w:r>
    </w:p>
    <w:p w:rsidR="00B23A12" w:rsidRDefault="00FC4935" w:rsidP="00FC4935">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5</w:t>
      </w:r>
      <w:r w:rsidR="00D71132">
        <w:rPr>
          <w:rFonts w:ascii="仿宋" w:eastAsia="仿宋" w:hAnsi="仿宋" w:cs="宋体" w:hint="eastAsia"/>
          <w:color w:val="333333"/>
          <w:kern w:val="0"/>
          <w:sz w:val="30"/>
          <w:szCs w:val="30"/>
        </w:rPr>
        <w:t>、工期要求：</w:t>
      </w:r>
      <w:r w:rsidR="004F7D26">
        <w:rPr>
          <w:rFonts w:ascii="仿宋" w:eastAsia="仿宋" w:hAnsi="仿宋" w:cs="宋体" w:hint="eastAsia"/>
          <w:color w:val="333333"/>
          <w:kern w:val="0"/>
          <w:sz w:val="30"/>
          <w:szCs w:val="30"/>
        </w:rPr>
        <w:t>30</w:t>
      </w:r>
      <w:r w:rsidR="00D71132">
        <w:rPr>
          <w:rFonts w:ascii="仿宋" w:eastAsia="仿宋" w:hAnsi="仿宋" w:cs="宋体" w:hint="eastAsia"/>
          <w:color w:val="333333"/>
          <w:kern w:val="0"/>
          <w:sz w:val="30"/>
          <w:szCs w:val="30"/>
        </w:rPr>
        <w:t>日历天数</w:t>
      </w:r>
      <w:r w:rsidR="00846AC8">
        <w:rPr>
          <w:rFonts w:ascii="仿宋" w:eastAsia="仿宋" w:hAnsi="仿宋" w:cs="宋体" w:hint="eastAsia"/>
          <w:color w:val="333333"/>
          <w:kern w:val="0"/>
          <w:sz w:val="30"/>
          <w:szCs w:val="30"/>
        </w:rPr>
        <w:t>（</w:t>
      </w:r>
      <w:r w:rsidR="009F700C">
        <w:rPr>
          <w:rFonts w:ascii="仿宋" w:eastAsia="仿宋" w:hAnsi="仿宋" w:cs="宋体" w:hint="eastAsia"/>
          <w:color w:val="333333"/>
          <w:kern w:val="0"/>
          <w:sz w:val="30"/>
          <w:szCs w:val="30"/>
        </w:rPr>
        <w:t>如遇下雨工期</w:t>
      </w:r>
      <w:r w:rsidR="00846AC8" w:rsidRPr="00846AC8">
        <w:rPr>
          <w:rFonts w:ascii="仿宋" w:eastAsia="仿宋" w:hAnsi="仿宋" w:cs="宋体" w:hint="eastAsia"/>
          <w:color w:val="333333"/>
          <w:kern w:val="0"/>
          <w:sz w:val="30"/>
          <w:szCs w:val="30"/>
        </w:rPr>
        <w:t>顺延</w:t>
      </w:r>
      <w:r w:rsidR="00846AC8">
        <w:rPr>
          <w:rFonts w:ascii="仿宋" w:eastAsia="仿宋" w:hAnsi="仿宋" w:cs="宋体" w:hint="eastAsia"/>
          <w:color w:val="333333"/>
          <w:kern w:val="0"/>
          <w:sz w:val="30"/>
          <w:szCs w:val="30"/>
        </w:rPr>
        <w:t>）</w:t>
      </w:r>
    </w:p>
    <w:p w:rsidR="00B23A12" w:rsidRDefault="00FC4935" w:rsidP="00FC4935">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6</w:t>
      </w:r>
      <w:r w:rsidR="00D71132">
        <w:rPr>
          <w:rFonts w:ascii="仿宋" w:eastAsia="仿宋" w:hAnsi="仿宋" w:cs="宋体" w:hint="eastAsia"/>
          <w:color w:val="333333"/>
          <w:kern w:val="0"/>
          <w:sz w:val="30"/>
          <w:szCs w:val="30"/>
        </w:rPr>
        <w:t>、主材品牌</w:t>
      </w:r>
    </w:p>
    <w:tbl>
      <w:tblPr>
        <w:tblW w:w="0" w:type="auto"/>
        <w:jc w:val="center"/>
        <w:tblInd w:w="-183" w:type="dxa"/>
        <w:tblLayout w:type="fixed"/>
        <w:tblLook w:val="04A0"/>
      </w:tblPr>
      <w:tblGrid>
        <w:gridCol w:w="1184"/>
        <w:gridCol w:w="1843"/>
        <w:gridCol w:w="4811"/>
      </w:tblGrid>
      <w:tr w:rsidR="00B23A12"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tcPr>
          <w:p w:rsidR="00B23A12" w:rsidRDefault="00D71132" w:rsidP="00FC4935">
            <w:pPr>
              <w:spacing w:line="360" w:lineRule="auto"/>
              <w:ind w:firstLineChars="100" w:firstLine="3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序号</w:t>
            </w:r>
          </w:p>
        </w:tc>
        <w:tc>
          <w:tcPr>
            <w:tcW w:w="1843"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名称</w:t>
            </w:r>
          </w:p>
        </w:tc>
        <w:tc>
          <w:tcPr>
            <w:tcW w:w="4811" w:type="dxa"/>
            <w:tcBorders>
              <w:top w:val="single" w:sz="4" w:space="0" w:color="auto"/>
              <w:left w:val="single" w:sz="4" w:space="0" w:color="auto"/>
              <w:bottom w:val="single" w:sz="4" w:space="0" w:color="auto"/>
              <w:right w:val="single" w:sz="4" w:space="0" w:color="auto"/>
              <w:tl2br w:val="nil"/>
              <w:tr2bl w:val="nil"/>
            </w:tcBorders>
          </w:tcPr>
          <w:p w:rsidR="00B23A12" w:rsidRDefault="00D71132" w:rsidP="00FC4935">
            <w:pPr>
              <w:spacing w:line="360" w:lineRule="auto"/>
              <w:ind w:firstLineChars="500" w:firstLine="15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使用品牌</w:t>
            </w:r>
          </w:p>
        </w:tc>
      </w:tr>
      <w:tr w:rsidR="00B23A12"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rsidP="00FC4935">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B742A">
            <w:pPr>
              <w:spacing w:line="360" w:lineRule="auto"/>
              <w:rPr>
                <w:rFonts w:ascii="仿宋" w:eastAsia="仿宋" w:hAnsi="仿宋" w:cs="宋体"/>
                <w:color w:val="333333"/>
                <w:kern w:val="0"/>
                <w:sz w:val="30"/>
                <w:szCs w:val="30"/>
              </w:rPr>
            </w:pPr>
            <w:r w:rsidRPr="003B742A">
              <w:rPr>
                <w:rFonts w:ascii="仿宋" w:eastAsia="仿宋" w:hAnsi="仿宋" w:cs="宋体" w:hint="eastAsia"/>
                <w:color w:val="333333"/>
                <w:kern w:val="0"/>
                <w:sz w:val="30"/>
                <w:szCs w:val="30"/>
              </w:rPr>
              <w:t>防水涂料</w:t>
            </w:r>
          </w:p>
        </w:tc>
        <w:tc>
          <w:tcPr>
            <w:tcW w:w="4811"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B742A">
            <w:pPr>
              <w:spacing w:line="360" w:lineRule="auto"/>
              <w:rPr>
                <w:rFonts w:ascii="仿宋" w:eastAsia="仿宋" w:hAnsi="仿宋" w:cs="宋体"/>
                <w:color w:val="333333"/>
                <w:kern w:val="0"/>
                <w:sz w:val="30"/>
                <w:szCs w:val="30"/>
              </w:rPr>
            </w:pPr>
            <w:r w:rsidRPr="003B742A">
              <w:rPr>
                <w:rFonts w:ascii="仿宋" w:eastAsia="仿宋" w:hAnsi="仿宋" w:cs="宋体" w:hint="eastAsia"/>
                <w:color w:val="333333"/>
                <w:kern w:val="0"/>
                <w:sz w:val="30"/>
                <w:szCs w:val="30"/>
              </w:rPr>
              <w:t>雨虹、禹王、卓宝或同等档次品牌</w:t>
            </w:r>
          </w:p>
        </w:tc>
      </w:tr>
      <w:tr w:rsidR="00B23A12"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rsidP="00FC4935">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rsidP="004713DB">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3B742A" w:rsidRPr="003B742A">
              <w:rPr>
                <w:rFonts w:ascii="仿宋" w:eastAsia="仿宋" w:hAnsi="仿宋" w:cs="宋体" w:hint="eastAsia"/>
                <w:color w:val="333333"/>
                <w:kern w:val="0"/>
                <w:sz w:val="30"/>
                <w:szCs w:val="30"/>
              </w:rPr>
              <w:t>防水卷材</w:t>
            </w:r>
          </w:p>
        </w:tc>
        <w:tc>
          <w:tcPr>
            <w:tcW w:w="4811"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B742A">
            <w:pPr>
              <w:spacing w:line="360" w:lineRule="auto"/>
              <w:rPr>
                <w:rFonts w:ascii="仿宋" w:eastAsia="仿宋" w:hAnsi="仿宋" w:cs="宋体"/>
                <w:color w:val="333333"/>
                <w:kern w:val="0"/>
                <w:sz w:val="30"/>
                <w:szCs w:val="30"/>
              </w:rPr>
            </w:pPr>
            <w:r w:rsidRPr="003B742A">
              <w:rPr>
                <w:rFonts w:ascii="仿宋" w:eastAsia="仿宋" w:hAnsi="仿宋" w:cs="宋体" w:hint="eastAsia"/>
                <w:color w:val="333333"/>
                <w:kern w:val="0"/>
                <w:sz w:val="30"/>
                <w:szCs w:val="30"/>
              </w:rPr>
              <w:t>东方雨虹、卓宝、科顺或同等档次品牌</w:t>
            </w:r>
          </w:p>
        </w:tc>
      </w:tr>
    </w:tbl>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参数及规格要求： 以工程量清单内容为准。</w:t>
      </w:r>
    </w:p>
    <w:p w:rsidR="00B23A12" w:rsidRDefault="00D71132" w:rsidP="00FC4935">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FC4935">
        <w:rPr>
          <w:rFonts w:ascii="仿宋" w:eastAsia="仿宋" w:hAnsi="仿宋" w:cs="宋体" w:hint="eastAsia"/>
          <w:color w:val="333333"/>
          <w:kern w:val="0"/>
          <w:sz w:val="30"/>
          <w:szCs w:val="30"/>
        </w:rPr>
        <w:t>7</w:t>
      </w:r>
      <w:r>
        <w:rPr>
          <w:rFonts w:ascii="仿宋" w:eastAsia="仿宋" w:hAnsi="仿宋" w:cs="宋体" w:hint="eastAsia"/>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rsidR="00B23A12" w:rsidRDefault="00D71132" w:rsidP="00FC4935">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28164F">
        <w:rPr>
          <w:rFonts w:ascii="仿宋" w:eastAsia="仿宋" w:hAnsi="仿宋" w:cs="宋体" w:hint="eastAsia"/>
          <w:color w:val="333333"/>
          <w:kern w:val="0"/>
          <w:sz w:val="30"/>
          <w:szCs w:val="30"/>
        </w:rPr>
        <w:t>8</w:t>
      </w:r>
      <w:r>
        <w:rPr>
          <w:rFonts w:ascii="仿宋" w:eastAsia="仿宋" w:hAnsi="仿宋" w:cs="宋体" w:hint="eastAsia"/>
          <w:color w:val="333333"/>
          <w:kern w:val="0"/>
          <w:sz w:val="30"/>
          <w:szCs w:val="30"/>
        </w:rPr>
        <w:t>、工程质量要求：本工程的工程质量应符合国家工程质量</w:t>
      </w:r>
      <w:r>
        <w:rPr>
          <w:rFonts w:ascii="仿宋" w:eastAsia="仿宋" w:hAnsi="仿宋" w:cs="宋体" w:hint="eastAsia"/>
          <w:color w:val="333333"/>
          <w:kern w:val="0"/>
          <w:sz w:val="30"/>
          <w:szCs w:val="30"/>
        </w:rPr>
        <w:lastRenderedPageBreak/>
        <w:t>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rsidR="00B23A12" w:rsidRDefault="00D71132" w:rsidP="00FC4935">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28164F">
        <w:rPr>
          <w:rFonts w:ascii="仿宋" w:eastAsia="仿宋" w:hAnsi="仿宋" w:cs="宋体" w:hint="eastAsia"/>
          <w:color w:val="333333"/>
          <w:kern w:val="0"/>
          <w:sz w:val="30"/>
          <w:szCs w:val="30"/>
        </w:rPr>
        <w:t>9</w:t>
      </w:r>
      <w:r>
        <w:rPr>
          <w:rFonts w:ascii="仿宋" w:eastAsia="仿宋" w:hAnsi="仿宋" w:cs="宋体" w:hint="eastAsia"/>
          <w:color w:val="333333"/>
          <w:kern w:val="0"/>
          <w:sz w:val="30"/>
          <w:szCs w:val="30"/>
        </w:rPr>
        <w:t>、服务承诺要求：</w:t>
      </w:r>
    </w:p>
    <w:p w:rsidR="00B23A12" w:rsidRDefault="00D71132" w:rsidP="00FC4935">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sidR="003006DC">
        <w:rPr>
          <w:rFonts w:ascii="仿宋" w:eastAsia="仿宋" w:hAnsi="仿宋" w:cs="宋体" w:hint="eastAsia"/>
          <w:b/>
          <w:bCs/>
          <w:color w:val="333333"/>
          <w:kern w:val="0"/>
          <w:sz w:val="30"/>
          <w:szCs w:val="30"/>
          <w:u w:val="single"/>
        </w:rPr>
        <w:t>5</w:t>
      </w:r>
      <w:r>
        <w:rPr>
          <w:rFonts w:ascii="仿宋" w:eastAsia="仿宋" w:hAnsi="仿宋" w:cs="宋体" w:hint="eastAsia"/>
          <w:color w:val="333333"/>
          <w:kern w:val="0"/>
          <w:sz w:val="30"/>
          <w:szCs w:val="30"/>
        </w:rPr>
        <w:t>年，从工程竣工验收合格之日计起；</w:t>
      </w:r>
    </w:p>
    <w:p w:rsidR="00B23A12" w:rsidRDefault="00D71132" w:rsidP="00FC4935">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rsidR="00B23A12" w:rsidRDefault="0028164F" w:rsidP="003801C1">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10</w:t>
      </w:r>
      <w:r w:rsidR="00D71132">
        <w:rPr>
          <w:rFonts w:ascii="仿宋" w:eastAsia="仿宋" w:hAnsi="仿宋" w:cs="宋体" w:hint="eastAsia"/>
          <w:color w:val="333333"/>
          <w:kern w:val="0"/>
          <w:sz w:val="30"/>
          <w:szCs w:val="30"/>
        </w:rPr>
        <w:t>、报名时间：2024年</w:t>
      </w:r>
      <w:r w:rsidR="00FC4935">
        <w:rPr>
          <w:rFonts w:ascii="仿宋" w:eastAsia="仿宋" w:hAnsi="仿宋" w:cs="宋体" w:hint="eastAsia"/>
          <w:color w:val="333333"/>
          <w:kern w:val="0"/>
          <w:sz w:val="30"/>
          <w:szCs w:val="30"/>
        </w:rPr>
        <w:t>7</w:t>
      </w:r>
      <w:r w:rsidR="00D71132">
        <w:rPr>
          <w:rFonts w:ascii="仿宋" w:eastAsia="仿宋" w:hAnsi="仿宋" w:cs="宋体" w:hint="eastAsia"/>
          <w:color w:val="333333"/>
          <w:kern w:val="0"/>
          <w:sz w:val="30"/>
          <w:szCs w:val="30"/>
        </w:rPr>
        <w:t>月</w:t>
      </w:r>
      <w:r w:rsidR="00850FC1">
        <w:rPr>
          <w:rFonts w:ascii="仿宋" w:eastAsia="仿宋" w:hAnsi="仿宋" w:cs="宋体" w:hint="eastAsia"/>
          <w:color w:val="333333"/>
          <w:kern w:val="0"/>
          <w:sz w:val="30"/>
          <w:szCs w:val="30"/>
        </w:rPr>
        <w:t xml:space="preserve"> </w:t>
      </w:r>
      <w:r w:rsidR="00FC4935">
        <w:rPr>
          <w:rFonts w:ascii="仿宋" w:eastAsia="仿宋" w:hAnsi="仿宋" w:cs="宋体" w:hint="eastAsia"/>
          <w:color w:val="333333"/>
          <w:kern w:val="0"/>
          <w:sz w:val="30"/>
          <w:szCs w:val="30"/>
        </w:rPr>
        <w:t>1</w:t>
      </w:r>
      <w:r w:rsidR="00047C23">
        <w:rPr>
          <w:rFonts w:ascii="仿宋" w:eastAsia="仿宋" w:hAnsi="仿宋" w:cs="宋体" w:hint="eastAsia"/>
          <w:color w:val="333333"/>
          <w:kern w:val="0"/>
          <w:sz w:val="30"/>
          <w:szCs w:val="30"/>
        </w:rPr>
        <w:t>6</w:t>
      </w:r>
      <w:r w:rsidR="00D71132">
        <w:rPr>
          <w:rFonts w:ascii="仿宋" w:eastAsia="仿宋" w:hAnsi="仿宋" w:cs="宋体" w:hint="eastAsia"/>
          <w:color w:val="333333"/>
          <w:kern w:val="0"/>
          <w:sz w:val="30"/>
          <w:szCs w:val="30"/>
        </w:rPr>
        <w:t>日上午9：30-11：30 ；</w:t>
      </w:r>
      <w:r w:rsidR="003801C1">
        <w:rPr>
          <w:rFonts w:ascii="仿宋" w:eastAsia="仿宋" w:hAnsi="仿宋" w:cs="宋体" w:hint="eastAsia"/>
          <w:color w:val="333333"/>
          <w:kern w:val="0"/>
          <w:sz w:val="30"/>
          <w:szCs w:val="30"/>
        </w:rPr>
        <w:t>下午14：30-16:30。</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二、报名资格条件</w:t>
      </w:r>
    </w:p>
    <w:p w:rsidR="00B23A12" w:rsidRDefault="00D71132" w:rsidP="00FC4935">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w:t>
      </w:r>
    </w:p>
    <w:p w:rsidR="00B23A12" w:rsidRDefault="00D71132" w:rsidP="00FC4935">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rsidR="00B23A12" w:rsidRDefault="00D71132" w:rsidP="00FC4935">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3、具有良好商业信誉，在经营活动中没有重大违法违纪记录，承诺与南昌航空大学无法律诉讼行为；</w:t>
      </w:r>
    </w:p>
    <w:p w:rsidR="00B23A12" w:rsidRDefault="00D71132" w:rsidP="00FC4935">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4、本项目不接受施工企业以联合体方式参加报名。</w:t>
      </w:r>
    </w:p>
    <w:p w:rsidR="00B23A12" w:rsidRDefault="00047C23">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三</w:t>
      </w:r>
      <w:r w:rsidR="00D71132">
        <w:rPr>
          <w:rFonts w:ascii="仿宋" w:eastAsia="仿宋" w:hAnsi="仿宋" w:cs="宋体" w:hint="eastAsia"/>
          <w:b/>
          <w:color w:val="333333"/>
          <w:kern w:val="0"/>
          <w:sz w:val="30"/>
          <w:szCs w:val="30"/>
        </w:rPr>
        <w:t>、报名应提供资料</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w:t>
      </w:r>
      <w:r w:rsidR="00A86776">
        <w:rPr>
          <w:rFonts w:ascii="仿宋" w:eastAsia="仿宋" w:hAnsi="仿宋" w:cs="宋体" w:hint="eastAsia"/>
          <w:color w:val="333333"/>
          <w:kern w:val="0"/>
          <w:sz w:val="30"/>
          <w:szCs w:val="30"/>
        </w:rPr>
        <w:t>1、</w:t>
      </w:r>
      <w:r>
        <w:rPr>
          <w:rFonts w:ascii="仿宋" w:eastAsia="仿宋" w:hAnsi="仿宋" w:cs="宋体" w:hint="eastAsia"/>
          <w:color w:val="333333"/>
          <w:kern w:val="0"/>
          <w:sz w:val="30"/>
          <w:szCs w:val="30"/>
        </w:rPr>
        <w:t>单位授权委托书及授权委托人身份证；法人身份证复印件（加盖公章）；</w:t>
      </w:r>
      <w:r w:rsidR="00A86776">
        <w:rPr>
          <w:rFonts w:ascii="仿宋" w:eastAsia="仿宋" w:hAnsi="仿宋" w:cs="宋体" w:hint="eastAsia"/>
          <w:color w:val="333333"/>
          <w:kern w:val="0"/>
          <w:sz w:val="30"/>
          <w:szCs w:val="30"/>
        </w:rPr>
        <w:t>2、</w:t>
      </w:r>
      <w:r>
        <w:rPr>
          <w:rFonts w:ascii="仿宋" w:eastAsia="仿宋" w:hAnsi="仿宋" w:cs="宋体" w:hint="eastAsia"/>
          <w:color w:val="333333"/>
          <w:kern w:val="0"/>
          <w:sz w:val="30"/>
          <w:szCs w:val="30"/>
        </w:rPr>
        <w:t>加盖公章</w:t>
      </w:r>
      <w:r>
        <w:rPr>
          <w:rFonts w:ascii="仿宋" w:eastAsia="仿宋" w:hAnsi="仿宋" w:cs="宋体" w:hint="eastAsia"/>
          <w:color w:val="333333"/>
          <w:kern w:val="0"/>
          <w:sz w:val="30"/>
          <w:szCs w:val="30"/>
        </w:rPr>
        <w:lastRenderedPageBreak/>
        <w:t>的营业执照复印件；</w:t>
      </w:r>
      <w:r w:rsidR="00A86776">
        <w:rPr>
          <w:rFonts w:ascii="仿宋" w:eastAsia="仿宋" w:hAnsi="仿宋" w:cs="宋体" w:hint="eastAsia"/>
          <w:color w:val="333333"/>
          <w:kern w:val="0"/>
          <w:sz w:val="30"/>
          <w:szCs w:val="30"/>
        </w:rPr>
        <w:t>3、</w:t>
      </w:r>
      <w:r w:rsidR="00850FC1" w:rsidRPr="00850FC1">
        <w:rPr>
          <w:rFonts w:ascii="仿宋" w:eastAsia="仿宋" w:hAnsi="仿宋" w:cs="宋体" w:hint="eastAsia"/>
          <w:color w:val="333333"/>
          <w:kern w:val="0"/>
          <w:sz w:val="30"/>
          <w:szCs w:val="30"/>
        </w:rPr>
        <w:t>如涉及到国家规定的特种作业则需提供特种作业人员身份证</w:t>
      </w:r>
      <w:r>
        <w:rPr>
          <w:rFonts w:ascii="仿宋" w:eastAsia="仿宋" w:hAnsi="仿宋" w:cs="宋体" w:hint="eastAsia"/>
          <w:color w:val="333333"/>
          <w:kern w:val="0"/>
          <w:sz w:val="30"/>
          <w:szCs w:val="30"/>
        </w:rPr>
        <w:t>、上岗证原件及复印件等递交至南昌航空大学前湖校区教学楼B栋422室用于现场资格验证。（以上提交复印件的证书需携带原件核查）</w:t>
      </w:r>
    </w:p>
    <w:p w:rsidR="00B23A12" w:rsidRDefault="00047C23">
      <w:pPr>
        <w:spacing w:line="360" w:lineRule="auto"/>
        <w:rPr>
          <w:rFonts w:ascii="仿宋" w:eastAsia="仿宋" w:hAnsi="仿宋" w:cs="宋体"/>
          <w:b/>
          <w:color w:val="333333"/>
          <w:kern w:val="0"/>
          <w:sz w:val="30"/>
          <w:szCs w:val="30"/>
        </w:rPr>
      </w:pPr>
      <w:r>
        <w:rPr>
          <w:rFonts w:ascii="仿宋" w:eastAsia="仿宋" w:hAnsi="仿宋" w:cs="宋体" w:hint="eastAsia"/>
          <w:b/>
          <w:color w:val="333333"/>
          <w:kern w:val="0"/>
          <w:sz w:val="30"/>
          <w:szCs w:val="30"/>
        </w:rPr>
        <w:t>四</w:t>
      </w:r>
      <w:r w:rsidR="00D71132">
        <w:rPr>
          <w:rFonts w:ascii="仿宋" w:eastAsia="仿宋" w:hAnsi="仿宋" w:cs="宋体" w:hint="eastAsia"/>
          <w:b/>
          <w:color w:val="333333"/>
          <w:kern w:val="0"/>
          <w:sz w:val="30"/>
          <w:szCs w:val="30"/>
        </w:rPr>
        <w:t>、投标材料的递交</w:t>
      </w:r>
    </w:p>
    <w:p w:rsidR="00FC4935" w:rsidRDefault="00D71132" w:rsidP="0071754C">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71754C">
        <w:rPr>
          <w:rFonts w:ascii="仿宋" w:eastAsia="仿宋" w:hAnsi="仿宋" w:cs="宋体" w:hint="eastAsia"/>
          <w:color w:val="333333"/>
          <w:kern w:val="0"/>
          <w:sz w:val="30"/>
          <w:szCs w:val="30"/>
        </w:rPr>
        <w:t xml:space="preserve"> </w:t>
      </w:r>
      <w:r w:rsidR="0071754C">
        <w:rPr>
          <w:rFonts w:ascii="仿宋" w:eastAsia="仿宋" w:hAnsi="仿宋" w:cs="宋体" w:hint="eastAsia"/>
          <w:b/>
          <w:bCs/>
          <w:color w:val="333333"/>
          <w:kern w:val="0"/>
          <w:sz w:val="30"/>
          <w:szCs w:val="30"/>
        </w:rPr>
        <w:t>*投标材料应包括资格文件、项目分部分项报价表（见附件一）、承诺函（附件三），以上材料均需加盖公章</w:t>
      </w:r>
      <w:r w:rsidR="0071754C">
        <w:rPr>
          <w:rFonts w:ascii="仿宋" w:eastAsia="仿宋" w:hAnsi="仿宋" w:cs="宋体" w:hint="eastAsia"/>
          <w:color w:val="333333"/>
          <w:kern w:val="0"/>
          <w:sz w:val="30"/>
          <w:szCs w:val="30"/>
        </w:rPr>
        <w:t>，其中资格文件包括单位授权委托书及授权委托人身份证（见附件二）或法人身份证复印件、营业执照复印件。</w:t>
      </w:r>
    </w:p>
    <w:p w:rsidR="00B23A12" w:rsidRDefault="00D71132" w:rsidP="00FC4935">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422室，逾期恕不接受。</w:t>
      </w:r>
    </w:p>
    <w:p w:rsidR="00B23A12" w:rsidRDefault="00047C23" w:rsidP="00047C23">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五</w:t>
      </w:r>
      <w:r w:rsidR="00D71132">
        <w:rPr>
          <w:rFonts w:ascii="仿宋" w:eastAsia="仿宋" w:hAnsi="仿宋" w:cs="宋体" w:hint="eastAsia"/>
          <w:color w:val="333333"/>
          <w:kern w:val="0"/>
          <w:sz w:val="30"/>
          <w:szCs w:val="30"/>
        </w:rPr>
        <w:t>、采购时间：</w:t>
      </w:r>
      <w:r w:rsidR="00850FC1">
        <w:rPr>
          <w:rFonts w:ascii="仿宋" w:eastAsia="仿宋" w:hAnsi="仿宋" w:cs="宋体" w:hint="eastAsia"/>
          <w:color w:val="333333"/>
          <w:kern w:val="0"/>
          <w:sz w:val="30"/>
          <w:szCs w:val="30"/>
        </w:rPr>
        <w:t xml:space="preserve"> </w:t>
      </w:r>
      <w:r w:rsidR="003006DC">
        <w:rPr>
          <w:rFonts w:ascii="仿宋" w:eastAsia="仿宋" w:hAnsi="仿宋" w:cs="宋体" w:hint="eastAsia"/>
          <w:color w:val="333333"/>
          <w:kern w:val="0"/>
          <w:sz w:val="30"/>
          <w:szCs w:val="30"/>
        </w:rPr>
        <w:t>另行通知</w:t>
      </w:r>
      <w:r w:rsidR="00D71132">
        <w:rPr>
          <w:rFonts w:ascii="仿宋" w:eastAsia="仿宋" w:hAnsi="仿宋" w:cs="宋体" w:hint="eastAsia"/>
          <w:color w:val="333333"/>
          <w:kern w:val="0"/>
          <w:sz w:val="30"/>
          <w:szCs w:val="30"/>
        </w:rPr>
        <w:t>。</w:t>
      </w:r>
    </w:p>
    <w:p w:rsidR="00B23A12" w:rsidRDefault="00047C23" w:rsidP="00047C23">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六</w:t>
      </w:r>
      <w:r w:rsidR="00D71132">
        <w:rPr>
          <w:rFonts w:ascii="仿宋" w:eastAsia="仿宋" w:hAnsi="仿宋" w:cs="宋体" w:hint="eastAsia"/>
          <w:color w:val="333333"/>
          <w:kern w:val="0"/>
          <w:sz w:val="30"/>
          <w:szCs w:val="30"/>
        </w:rPr>
        <w:t>、采购地点：前湖校区教学楼B栋425室。</w:t>
      </w:r>
    </w:p>
    <w:p w:rsidR="00B23A12" w:rsidRPr="00071610" w:rsidRDefault="00047C23" w:rsidP="00047C23">
      <w:pPr>
        <w:spacing w:line="360" w:lineRule="auto"/>
        <w:rPr>
          <w:rFonts w:ascii="仿宋" w:eastAsia="仿宋" w:hAnsi="仿宋" w:cs="宋体"/>
          <w:color w:val="333333"/>
          <w:kern w:val="0"/>
          <w:sz w:val="30"/>
          <w:szCs w:val="30"/>
        </w:rPr>
        <w:sectPr w:rsidR="00B23A12" w:rsidRPr="00071610">
          <w:pgSz w:w="11906" w:h="16838"/>
          <w:pgMar w:top="1440" w:right="1800" w:bottom="1440" w:left="1800" w:header="851" w:footer="992" w:gutter="0"/>
          <w:cols w:space="425"/>
          <w:docGrid w:type="lines" w:linePitch="312"/>
        </w:sectPr>
      </w:pPr>
      <w:r>
        <w:rPr>
          <w:rFonts w:ascii="仿宋" w:eastAsia="仿宋" w:hAnsi="仿宋" w:cs="宋体" w:hint="eastAsia"/>
          <w:color w:val="333333"/>
          <w:kern w:val="0"/>
          <w:sz w:val="30"/>
          <w:szCs w:val="30"/>
        </w:rPr>
        <w:t>七</w:t>
      </w:r>
      <w:r w:rsidR="00D71132">
        <w:rPr>
          <w:rFonts w:ascii="仿宋" w:eastAsia="仿宋" w:hAnsi="仿宋" w:cs="宋体" w:hint="eastAsia"/>
          <w:color w:val="333333"/>
          <w:kern w:val="0"/>
          <w:sz w:val="30"/>
          <w:szCs w:val="30"/>
        </w:rPr>
        <w:t>、联系人：袁老师    联系电话：</w:t>
      </w:r>
      <w:r w:rsidR="00071610">
        <w:rPr>
          <w:rFonts w:ascii="仿宋" w:eastAsia="仿宋" w:hAnsi="仿宋" w:cs="宋体" w:hint="eastAsia"/>
          <w:color w:val="333333"/>
          <w:kern w:val="0"/>
          <w:sz w:val="30"/>
          <w:szCs w:val="30"/>
        </w:rPr>
        <w:t>0791-83863016</w:t>
      </w:r>
    </w:p>
    <w:p w:rsidR="00FF422F" w:rsidRDefault="00FF422F" w:rsidP="00FF422F">
      <w:pPr>
        <w:rPr>
          <w:rFonts w:asciiTheme="minorEastAsia" w:hAnsiTheme="minorEastAsia"/>
          <w:b/>
          <w:sz w:val="28"/>
          <w:szCs w:val="28"/>
        </w:rPr>
      </w:pPr>
      <w:r>
        <w:rPr>
          <w:rFonts w:asciiTheme="minorEastAsia" w:hAnsiTheme="minorEastAsia" w:hint="eastAsia"/>
          <w:b/>
          <w:sz w:val="28"/>
          <w:szCs w:val="28"/>
        </w:rPr>
        <w:lastRenderedPageBreak/>
        <w:t>附件一：</w:t>
      </w:r>
    </w:p>
    <w:tbl>
      <w:tblPr>
        <w:tblW w:w="9108" w:type="dxa"/>
        <w:tblInd w:w="93" w:type="dxa"/>
        <w:tblLook w:val="04A0"/>
      </w:tblPr>
      <w:tblGrid>
        <w:gridCol w:w="681"/>
        <w:gridCol w:w="1416"/>
        <w:gridCol w:w="1235"/>
        <w:gridCol w:w="1284"/>
        <w:gridCol w:w="467"/>
        <w:gridCol w:w="245"/>
        <w:gridCol w:w="590"/>
        <w:gridCol w:w="951"/>
        <w:gridCol w:w="35"/>
        <w:gridCol w:w="1051"/>
        <w:gridCol w:w="1153"/>
      </w:tblGrid>
      <w:tr w:rsidR="00FA50FA" w:rsidRPr="00FA50FA" w:rsidTr="0031244C">
        <w:trPr>
          <w:trHeight w:val="799"/>
        </w:trPr>
        <w:tc>
          <w:tcPr>
            <w:tcW w:w="9108" w:type="dxa"/>
            <w:gridSpan w:val="11"/>
            <w:tcBorders>
              <w:top w:val="nil"/>
              <w:left w:val="nil"/>
              <w:bottom w:val="nil"/>
              <w:right w:val="nil"/>
            </w:tcBorders>
            <w:shd w:val="clear" w:color="FFFFFF" w:fill="FFFFFF"/>
            <w:vAlign w:val="center"/>
            <w:hideMark/>
          </w:tcPr>
          <w:p w:rsidR="00FA50FA" w:rsidRPr="00FA50FA" w:rsidRDefault="00FA50FA" w:rsidP="00FA50FA">
            <w:pPr>
              <w:widowControl/>
              <w:jc w:val="center"/>
              <w:rPr>
                <w:rFonts w:ascii="宋体" w:eastAsia="宋体" w:hAnsi="宋体" w:cs="宋体"/>
                <w:b/>
                <w:bCs/>
                <w:kern w:val="0"/>
                <w:sz w:val="40"/>
                <w:szCs w:val="40"/>
              </w:rPr>
            </w:pPr>
            <w:r w:rsidRPr="00FA50FA">
              <w:rPr>
                <w:rFonts w:ascii="宋体" w:eastAsia="宋体" w:hAnsi="宋体" w:cs="宋体" w:hint="eastAsia"/>
                <w:b/>
                <w:bCs/>
                <w:kern w:val="0"/>
                <w:sz w:val="40"/>
                <w:szCs w:val="40"/>
              </w:rPr>
              <w:t>分部分项工程和单价措施项目清单与计价表</w:t>
            </w:r>
          </w:p>
        </w:tc>
      </w:tr>
      <w:tr w:rsidR="00FA50FA" w:rsidRPr="00FA50FA" w:rsidTr="0031244C">
        <w:trPr>
          <w:trHeight w:val="1342"/>
        </w:trPr>
        <w:tc>
          <w:tcPr>
            <w:tcW w:w="5328" w:type="dxa"/>
            <w:gridSpan w:val="6"/>
            <w:tcBorders>
              <w:top w:val="nil"/>
              <w:left w:val="nil"/>
              <w:bottom w:val="nil"/>
              <w:right w:val="nil"/>
            </w:tcBorders>
            <w:shd w:val="clear" w:color="FFFFFF" w:fill="FFFFFF"/>
            <w:vAlign w:val="bottom"/>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工程名称：南昌航空大学2024年前湖校区外语楼303室、G栋二楼连廊伸缩缝、综合实验楼南203室、L栋结构大厅、101实验室、教学楼D栋五楼西、F栋五楼西、G栋六楼东、R栋五楼西楼梯间、一食堂大厅和上海路校区家属区19栋502室、34栋4单元702室、23栋2单元501室、离退休活动室、5栋2单元204室漏水维修工程</w:t>
            </w:r>
          </w:p>
        </w:tc>
        <w:tc>
          <w:tcPr>
            <w:tcW w:w="1576" w:type="dxa"/>
            <w:gridSpan w:val="3"/>
            <w:tcBorders>
              <w:top w:val="nil"/>
              <w:left w:val="nil"/>
              <w:bottom w:val="nil"/>
              <w:right w:val="nil"/>
            </w:tcBorders>
            <w:shd w:val="clear" w:color="FFFFFF" w:fill="FFFFFF"/>
            <w:vAlign w:val="bottom"/>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标段：</w:t>
            </w:r>
          </w:p>
        </w:tc>
        <w:tc>
          <w:tcPr>
            <w:tcW w:w="2204" w:type="dxa"/>
            <w:gridSpan w:val="2"/>
            <w:tcBorders>
              <w:top w:val="nil"/>
              <w:left w:val="nil"/>
              <w:bottom w:val="nil"/>
              <w:right w:val="nil"/>
            </w:tcBorders>
            <w:shd w:val="clear" w:color="FFFFFF" w:fill="FFFFFF"/>
            <w:vAlign w:val="bottom"/>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第 1 页  共 2 页</w:t>
            </w:r>
          </w:p>
        </w:tc>
      </w:tr>
      <w:tr w:rsidR="0031244C" w:rsidRPr="00FA50FA" w:rsidTr="0031244C">
        <w:trPr>
          <w:trHeight w:val="362"/>
        </w:trPr>
        <w:tc>
          <w:tcPr>
            <w:tcW w:w="68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序号</w:t>
            </w:r>
          </w:p>
        </w:tc>
        <w:tc>
          <w:tcPr>
            <w:tcW w:w="141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项目编码</w:t>
            </w:r>
          </w:p>
        </w:tc>
        <w:tc>
          <w:tcPr>
            <w:tcW w:w="123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项目名称</w:t>
            </w:r>
          </w:p>
        </w:tc>
        <w:tc>
          <w:tcPr>
            <w:tcW w:w="128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项目特征描述</w:t>
            </w:r>
          </w:p>
        </w:tc>
        <w:tc>
          <w:tcPr>
            <w:tcW w:w="46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计量单位</w:t>
            </w:r>
          </w:p>
        </w:tc>
        <w:tc>
          <w:tcPr>
            <w:tcW w:w="83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工程量</w:t>
            </w:r>
          </w:p>
        </w:tc>
        <w:tc>
          <w:tcPr>
            <w:tcW w:w="319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金额（元）</w:t>
            </w:r>
          </w:p>
        </w:tc>
      </w:tr>
      <w:tr w:rsidR="0031244C" w:rsidRPr="00FA50FA" w:rsidTr="0031244C">
        <w:trPr>
          <w:trHeight w:val="362"/>
        </w:trPr>
        <w:tc>
          <w:tcPr>
            <w:tcW w:w="681" w:type="dxa"/>
            <w:vMerge/>
            <w:tcBorders>
              <w:top w:val="single" w:sz="8" w:space="0" w:color="000000"/>
              <w:left w:val="single" w:sz="8" w:space="0" w:color="000000"/>
              <w:bottom w:val="single" w:sz="4" w:space="0" w:color="000000"/>
              <w:right w:val="single" w:sz="4" w:space="0" w:color="000000"/>
            </w:tcBorders>
            <w:vAlign w:val="center"/>
            <w:hideMark/>
          </w:tcPr>
          <w:p w:rsidR="00FA50FA" w:rsidRPr="00FA50FA" w:rsidRDefault="00FA50FA" w:rsidP="00FA50FA">
            <w:pPr>
              <w:widowControl/>
              <w:jc w:val="left"/>
              <w:rPr>
                <w:rFonts w:ascii="宋体" w:eastAsia="宋体" w:hAnsi="宋体" w:cs="宋体"/>
                <w:kern w:val="0"/>
                <w:sz w:val="20"/>
                <w:szCs w:val="20"/>
              </w:rPr>
            </w:pPr>
          </w:p>
        </w:tc>
        <w:tc>
          <w:tcPr>
            <w:tcW w:w="1416" w:type="dxa"/>
            <w:vMerge/>
            <w:tcBorders>
              <w:top w:val="single" w:sz="8" w:space="0" w:color="000000"/>
              <w:left w:val="single" w:sz="4" w:space="0" w:color="000000"/>
              <w:bottom w:val="single" w:sz="4" w:space="0" w:color="000000"/>
              <w:right w:val="single" w:sz="4" w:space="0" w:color="000000"/>
            </w:tcBorders>
            <w:vAlign w:val="center"/>
            <w:hideMark/>
          </w:tcPr>
          <w:p w:rsidR="00FA50FA" w:rsidRPr="00FA50FA" w:rsidRDefault="00FA50FA" w:rsidP="00FA50FA">
            <w:pPr>
              <w:widowControl/>
              <w:jc w:val="left"/>
              <w:rPr>
                <w:rFonts w:ascii="宋体" w:eastAsia="宋体" w:hAnsi="宋体" w:cs="宋体"/>
                <w:kern w:val="0"/>
                <w:sz w:val="20"/>
                <w:szCs w:val="20"/>
              </w:rPr>
            </w:pPr>
          </w:p>
        </w:tc>
        <w:tc>
          <w:tcPr>
            <w:tcW w:w="1235" w:type="dxa"/>
            <w:vMerge/>
            <w:tcBorders>
              <w:top w:val="single" w:sz="8" w:space="0" w:color="000000"/>
              <w:left w:val="single" w:sz="4" w:space="0" w:color="000000"/>
              <w:bottom w:val="single" w:sz="4" w:space="0" w:color="000000"/>
              <w:right w:val="single" w:sz="4" w:space="0" w:color="000000"/>
            </w:tcBorders>
            <w:vAlign w:val="center"/>
            <w:hideMark/>
          </w:tcPr>
          <w:p w:rsidR="00FA50FA" w:rsidRPr="00FA50FA" w:rsidRDefault="00FA50FA" w:rsidP="00FA50FA">
            <w:pPr>
              <w:widowControl/>
              <w:jc w:val="left"/>
              <w:rPr>
                <w:rFonts w:ascii="宋体" w:eastAsia="宋体" w:hAnsi="宋体" w:cs="宋体"/>
                <w:kern w:val="0"/>
                <w:sz w:val="20"/>
                <w:szCs w:val="20"/>
              </w:rPr>
            </w:pPr>
          </w:p>
        </w:tc>
        <w:tc>
          <w:tcPr>
            <w:tcW w:w="1284" w:type="dxa"/>
            <w:vMerge/>
            <w:tcBorders>
              <w:top w:val="single" w:sz="8" w:space="0" w:color="000000"/>
              <w:left w:val="single" w:sz="4" w:space="0" w:color="000000"/>
              <w:bottom w:val="single" w:sz="4" w:space="0" w:color="000000"/>
              <w:right w:val="single" w:sz="4" w:space="0" w:color="000000"/>
            </w:tcBorders>
            <w:vAlign w:val="center"/>
            <w:hideMark/>
          </w:tcPr>
          <w:p w:rsidR="00FA50FA" w:rsidRPr="00FA50FA" w:rsidRDefault="00FA50FA" w:rsidP="00FA50FA">
            <w:pPr>
              <w:widowControl/>
              <w:jc w:val="left"/>
              <w:rPr>
                <w:rFonts w:ascii="宋体" w:eastAsia="宋体" w:hAnsi="宋体" w:cs="宋体"/>
                <w:kern w:val="0"/>
                <w:sz w:val="20"/>
                <w:szCs w:val="20"/>
              </w:rPr>
            </w:pPr>
          </w:p>
        </w:tc>
        <w:tc>
          <w:tcPr>
            <w:tcW w:w="467" w:type="dxa"/>
            <w:vMerge/>
            <w:tcBorders>
              <w:top w:val="single" w:sz="8" w:space="0" w:color="000000"/>
              <w:left w:val="single" w:sz="4" w:space="0" w:color="000000"/>
              <w:bottom w:val="single" w:sz="4" w:space="0" w:color="000000"/>
              <w:right w:val="single" w:sz="4" w:space="0" w:color="000000"/>
            </w:tcBorders>
            <w:vAlign w:val="center"/>
            <w:hideMark/>
          </w:tcPr>
          <w:p w:rsidR="00FA50FA" w:rsidRPr="00FA50FA" w:rsidRDefault="00FA50FA" w:rsidP="00FA50FA">
            <w:pPr>
              <w:widowControl/>
              <w:jc w:val="left"/>
              <w:rPr>
                <w:rFonts w:ascii="宋体" w:eastAsia="宋体" w:hAnsi="宋体" w:cs="宋体"/>
                <w:kern w:val="0"/>
                <w:sz w:val="20"/>
                <w:szCs w:val="20"/>
              </w:rPr>
            </w:pPr>
          </w:p>
        </w:tc>
        <w:tc>
          <w:tcPr>
            <w:tcW w:w="835" w:type="dxa"/>
            <w:gridSpan w:val="2"/>
            <w:vMerge/>
            <w:tcBorders>
              <w:top w:val="single" w:sz="8" w:space="0" w:color="000000"/>
              <w:left w:val="single" w:sz="4" w:space="0" w:color="000000"/>
              <w:bottom w:val="single" w:sz="4" w:space="0" w:color="000000"/>
              <w:right w:val="single" w:sz="4" w:space="0" w:color="000000"/>
            </w:tcBorders>
            <w:vAlign w:val="center"/>
            <w:hideMark/>
          </w:tcPr>
          <w:p w:rsidR="00FA50FA" w:rsidRPr="00FA50FA" w:rsidRDefault="00FA50FA" w:rsidP="00FA50FA">
            <w:pPr>
              <w:widowControl/>
              <w:jc w:val="left"/>
              <w:rPr>
                <w:rFonts w:ascii="宋体" w:eastAsia="宋体" w:hAnsi="宋体" w:cs="宋体"/>
                <w:kern w:val="0"/>
                <w:sz w:val="20"/>
                <w:szCs w:val="20"/>
              </w:rPr>
            </w:pPr>
          </w:p>
        </w:tc>
        <w:tc>
          <w:tcPr>
            <w:tcW w:w="951"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综合单价</w:t>
            </w:r>
          </w:p>
        </w:tc>
        <w:tc>
          <w:tcPr>
            <w:tcW w:w="108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综合合价</w:t>
            </w:r>
          </w:p>
        </w:tc>
        <w:tc>
          <w:tcPr>
            <w:tcW w:w="1153" w:type="dxa"/>
            <w:tcBorders>
              <w:top w:val="nil"/>
              <w:left w:val="nil"/>
              <w:bottom w:val="single" w:sz="4" w:space="0" w:color="000000"/>
              <w:right w:val="single" w:sz="8"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其中：暂估价</w:t>
            </w:r>
          </w:p>
        </w:tc>
      </w:tr>
      <w:tr w:rsidR="0031244C" w:rsidRPr="00FA50FA" w:rsidTr="0031244C">
        <w:trPr>
          <w:trHeight w:val="1098"/>
        </w:trPr>
        <w:tc>
          <w:tcPr>
            <w:tcW w:w="681" w:type="dxa"/>
            <w:tcBorders>
              <w:top w:val="nil"/>
              <w:left w:val="single" w:sz="8" w:space="0" w:color="000000"/>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1</w:t>
            </w:r>
          </w:p>
        </w:tc>
        <w:tc>
          <w:tcPr>
            <w:tcW w:w="1416"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01B001</w:t>
            </w:r>
          </w:p>
        </w:tc>
        <w:tc>
          <w:tcPr>
            <w:tcW w:w="1235"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外墙面刷防水涂料二遍</w:t>
            </w:r>
          </w:p>
        </w:tc>
        <w:tc>
          <w:tcPr>
            <w:tcW w:w="1284"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1.外墙面刷防水涂料二遍</w:t>
            </w:r>
            <w:r w:rsidRPr="00FA50FA">
              <w:rPr>
                <w:rFonts w:ascii="宋体" w:eastAsia="宋体" w:hAnsi="宋体" w:cs="宋体" w:hint="eastAsia"/>
                <w:kern w:val="0"/>
                <w:sz w:val="20"/>
                <w:szCs w:val="20"/>
              </w:rPr>
              <w:br/>
              <w:t>2.下吊篮或安装脚手架</w:t>
            </w:r>
          </w:p>
        </w:tc>
        <w:tc>
          <w:tcPr>
            <w:tcW w:w="467"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m2</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829.75</w:t>
            </w:r>
          </w:p>
        </w:tc>
        <w:tc>
          <w:tcPr>
            <w:tcW w:w="951"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08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153" w:type="dxa"/>
            <w:tcBorders>
              <w:top w:val="nil"/>
              <w:left w:val="nil"/>
              <w:bottom w:val="single" w:sz="4" w:space="0" w:color="000000"/>
              <w:right w:val="single" w:sz="8"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r>
      <w:tr w:rsidR="0031244C" w:rsidRPr="00FA50FA" w:rsidTr="0031244C">
        <w:trPr>
          <w:trHeight w:val="1580"/>
        </w:trPr>
        <w:tc>
          <w:tcPr>
            <w:tcW w:w="681" w:type="dxa"/>
            <w:tcBorders>
              <w:top w:val="nil"/>
              <w:left w:val="single" w:sz="8" w:space="0" w:color="000000"/>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2</w:t>
            </w:r>
          </w:p>
        </w:tc>
        <w:tc>
          <w:tcPr>
            <w:tcW w:w="1416"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01B002</w:t>
            </w:r>
          </w:p>
        </w:tc>
        <w:tc>
          <w:tcPr>
            <w:tcW w:w="1235"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屋面铺贴防水卷材二层（含铲除原防水卷材、清理垃圾下楼）</w:t>
            </w:r>
          </w:p>
        </w:tc>
        <w:tc>
          <w:tcPr>
            <w:tcW w:w="1284"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1.屋面铺贴防水卷材二层（含铲除原防水卷材、清理垃圾下楼）</w:t>
            </w:r>
          </w:p>
        </w:tc>
        <w:tc>
          <w:tcPr>
            <w:tcW w:w="467"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m2</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1150</w:t>
            </w:r>
          </w:p>
        </w:tc>
        <w:tc>
          <w:tcPr>
            <w:tcW w:w="951"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08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153" w:type="dxa"/>
            <w:tcBorders>
              <w:top w:val="nil"/>
              <w:left w:val="nil"/>
              <w:bottom w:val="single" w:sz="4" w:space="0" w:color="000000"/>
              <w:right w:val="single" w:sz="8"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r>
      <w:tr w:rsidR="0031244C" w:rsidRPr="00FA50FA" w:rsidTr="0031244C">
        <w:trPr>
          <w:trHeight w:val="1305"/>
        </w:trPr>
        <w:tc>
          <w:tcPr>
            <w:tcW w:w="681" w:type="dxa"/>
            <w:tcBorders>
              <w:top w:val="nil"/>
              <w:left w:val="single" w:sz="8" w:space="0" w:color="000000"/>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3</w:t>
            </w:r>
          </w:p>
        </w:tc>
        <w:tc>
          <w:tcPr>
            <w:tcW w:w="1416"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01B003</w:t>
            </w:r>
          </w:p>
        </w:tc>
        <w:tc>
          <w:tcPr>
            <w:tcW w:w="1235"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屋面铺贴防水卷材二层（含拆装隔热板、清理垃圾下楼）</w:t>
            </w:r>
          </w:p>
        </w:tc>
        <w:tc>
          <w:tcPr>
            <w:tcW w:w="1284"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1.屋面铺贴防水卷材二层（含拆装隔热板、清理垃圾下楼）</w:t>
            </w:r>
          </w:p>
        </w:tc>
        <w:tc>
          <w:tcPr>
            <w:tcW w:w="467"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m2</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198</w:t>
            </w:r>
          </w:p>
        </w:tc>
        <w:tc>
          <w:tcPr>
            <w:tcW w:w="951"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08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153" w:type="dxa"/>
            <w:tcBorders>
              <w:top w:val="nil"/>
              <w:left w:val="nil"/>
              <w:bottom w:val="single" w:sz="4" w:space="0" w:color="000000"/>
              <w:right w:val="single" w:sz="8"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r>
      <w:tr w:rsidR="0031244C" w:rsidRPr="00FA50FA" w:rsidTr="0031244C">
        <w:trPr>
          <w:trHeight w:val="1305"/>
        </w:trPr>
        <w:tc>
          <w:tcPr>
            <w:tcW w:w="681" w:type="dxa"/>
            <w:tcBorders>
              <w:top w:val="nil"/>
              <w:left w:val="single" w:sz="8" w:space="0" w:color="000000"/>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4</w:t>
            </w:r>
          </w:p>
        </w:tc>
        <w:tc>
          <w:tcPr>
            <w:tcW w:w="1416"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011406001001</w:t>
            </w:r>
          </w:p>
        </w:tc>
        <w:tc>
          <w:tcPr>
            <w:tcW w:w="1235"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抹灰面油漆</w:t>
            </w:r>
          </w:p>
        </w:tc>
        <w:tc>
          <w:tcPr>
            <w:tcW w:w="1284"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1.天棚、墙面刮腻子二遍、刷乳胶漆二遍</w:t>
            </w:r>
            <w:r w:rsidRPr="00FA50FA">
              <w:rPr>
                <w:rFonts w:ascii="宋体" w:eastAsia="宋体" w:hAnsi="宋体" w:cs="宋体" w:hint="eastAsia"/>
                <w:kern w:val="0"/>
                <w:sz w:val="20"/>
                <w:szCs w:val="20"/>
              </w:rPr>
              <w:br/>
              <w:t>2.固定单价</w:t>
            </w:r>
          </w:p>
        </w:tc>
        <w:tc>
          <w:tcPr>
            <w:tcW w:w="467"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m2</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754.55</w:t>
            </w:r>
          </w:p>
        </w:tc>
        <w:tc>
          <w:tcPr>
            <w:tcW w:w="951"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08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153" w:type="dxa"/>
            <w:tcBorders>
              <w:top w:val="nil"/>
              <w:left w:val="nil"/>
              <w:bottom w:val="single" w:sz="4" w:space="0" w:color="000000"/>
              <w:right w:val="single" w:sz="8"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r>
      <w:tr w:rsidR="0031244C" w:rsidRPr="00FA50FA" w:rsidTr="0031244C">
        <w:trPr>
          <w:trHeight w:val="2752"/>
        </w:trPr>
        <w:tc>
          <w:tcPr>
            <w:tcW w:w="681" w:type="dxa"/>
            <w:tcBorders>
              <w:top w:val="nil"/>
              <w:left w:val="single" w:sz="8" w:space="0" w:color="000000"/>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lastRenderedPageBreak/>
              <w:t>5</w:t>
            </w:r>
          </w:p>
        </w:tc>
        <w:tc>
          <w:tcPr>
            <w:tcW w:w="1416"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010902008001</w:t>
            </w:r>
          </w:p>
        </w:tc>
        <w:tc>
          <w:tcPr>
            <w:tcW w:w="1235"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屋面变形缝</w:t>
            </w:r>
          </w:p>
        </w:tc>
        <w:tc>
          <w:tcPr>
            <w:tcW w:w="1284"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1.G栋二楼连廊伸缩缝安装304不锈钢导水槽</w:t>
            </w:r>
            <w:r w:rsidRPr="00FA50FA">
              <w:rPr>
                <w:rFonts w:ascii="宋体" w:eastAsia="宋体" w:hAnsi="宋体" w:cs="宋体" w:hint="eastAsia"/>
                <w:kern w:val="0"/>
                <w:sz w:val="20"/>
                <w:szCs w:val="20"/>
              </w:rPr>
              <w:br/>
              <w:t>2.安装PVC DN75落水管</w:t>
            </w:r>
            <w:r w:rsidRPr="00FA50FA">
              <w:rPr>
                <w:rFonts w:ascii="宋体" w:eastAsia="宋体" w:hAnsi="宋体" w:cs="宋体" w:hint="eastAsia"/>
                <w:kern w:val="0"/>
                <w:sz w:val="20"/>
                <w:szCs w:val="20"/>
              </w:rPr>
              <w:br/>
              <w:t>3.搭设安装用脚手架</w:t>
            </w:r>
            <w:r w:rsidRPr="00FA50FA">
              <w:rPr>
                <w:rFonts w:ascii="宋体" w:eastAsia="宋体" w:hAnsi="宋体" w:cs="宋体" w:hint="eastAsia"/>
                <w:kern w:val="0"/>
                <w:sz w:val="20"/>
                <w:szCs w:val="20"/>
              </w:rPr>
              <w:br/>
              <w:t>4.安装管道支架和落水口</w:t>
            </w:r>
          </w:p>
        </w:tc>
        <w:tc>
          <w:tcPr>
            <w:tcW w:w="467"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m</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9</w:t>
            </w:r>
          </w:p>
        </w:tc>
        <w:tc>
          <w:tcPr>
            <w:tcW w:w="951"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08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153" w:type="dxa"/>
            <w:tcBorders>
              <w:top w:val="nil"/>
              <w:left w:val="nil"/>
              <w:bottom w:val="single" w:sz="4" w:space="0" w:color="000000"/>
              <w:right w:val="single" w:sz="8"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r>
      <w:tr w:rsidR="0031244C" w:rsidRPr="00FA50FA" w:rsidTr="0031244C">
        <w:trPr>
          <w:trHeight w:val="1606"/>
        </w:trPr>
        <w:tc>
          <w:tcPr>
            <w:tcW w:w="681" w:type="dxa"/>
            <w:tcBorders>
              <w:top w:val="nil"/>
              <w:left w:val="single" w:sz="8" w:space="0" w:color="000000"/>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6</w:t>
            </w:r>
          </w:p>
        </w:tc>
        <w:tc>
          <w:tcPr>
            <w:tcW w:w="1416"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01B004</w:t>
            </w:r>
          </w:p>
        </w:tc>
        <w:tc>
          <w:tcPr>
            <w:tcW w:w="1235"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清理楼梯间屋面及疏通雨水管</w:t>
            </w:r>
          </w:p>
        </w:tc>
        <w:tc>
          <w:tcPr>
            <w:tcW w:w="1284"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1.楼梯间顶棚屋面清理卫生</w:t>
            </w:r>
            <w:r w:rsidRPr="00FA50FA">
              <w:rPr>
                <w:rFonts w:ascii="宋体" w:eastAsia="宋体" w:hAnsi="宋体" w:cs="宋体" w:hint="eastAsia"/>
                <w:kern w:val="0"/>
                <w:sz w:val="20"/>
                <w:szCs w:val="20"/>
              </w:rPr>
              <w:br/>
              <w:t>2.疏通雨水管口及篦子安装</w:t>
            </w:r>
            <w:r w:rsidRPr="00FA50FA">
              <w:rPr>
                <w:rFonts w:ascii="宋体" w:eastAsia="宋体" w:hAnsi="宋体" w:cs="宋体" w:hint="eastAsia"/>
                <w:kern w:val="0"/>
                <w:sz w:val="20"/>
                <w:szCs w:val="20"/>
              </w:rPr>
              <w:br/>
              <w:t>3.垃圾外运</w:t>
            </w:r>
          </w:p>
        </w:tc>
        <w:tc>
          <w:tcPr>
            <w:tcW w:w="467"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工日</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30</w:t>
            </w:r>
          </w:p>
        </w:tc>
        <w:tc>
          <w:tcPr>
            <w:tcW w:w="951"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08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153" w:type="dxa"/>
            <w:tcBorders>
              <w:top w:val="nil"/>
              <w:left w:val="nil"/>
              <w:bottom w:val="single" w:sz="4" w:space="0" w:color="000000"/>
              <w:right w:val="single" w:sz="8"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r>
      <w:tr w:rsidR="0031244C" w:rsidRPr="00FA50FA" w:rsidTr="0031244C">
        <w:trPr>
          <w:trHeight w:val="362"/>
        </w:trPr>
        <w:tc>
          <w:tcPr>
            <w:tcW w:w="681" w:type="dxa"/>
            <w:tcBorders>
              <w:top w:val="nil"/>
              <w:left w:val="single" w:sz="8" w:space="0" w:color="000000"/>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235"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分部分项合计</w:t>
            </w:r>
          </w:p>
        </w:tc>
        <w:tc>
          <w:tcPr>
            <w:tcW w:w="1284"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467"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951"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08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153" w:type="dxa"/>
            <w:tcBorders>
              <w:top w:val="nil"/>
              <w:left w:val="nil"/>
              <w:bottom w:val="single" w:sz="4" w:space="0" w:color="000000"/>
              <w:right w:val="single" w:sz="8"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r>
      <w:tr w:rsidR="0031244C" w:rsidRPr="00FA50FA" w:rsidTr="0031244C">
        <w:trPr>
          <w:trHeight w:val="362"/>
        </w:trPr>
        <w:tc>
          <w:tcPr>
            <w:tcW w:w="681" w:type="dxa"/>
            <w:tcBorders>
              <w:top w:val="nil"/>
              <w:left w:val="single" w:sz="8" w:space="0" w:color="000000"/>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235"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措施项目</w:t>
            </w:r>
          </w:p>
        </w:tc>
        <w:tc>
          <w:tcPr>
            <w:tcW w:w="1284"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467"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951"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08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153" w:type="dxa"/>
            <w:tcBorders>
              <w:top w:val="nil"/>
              <w:left w:val="nil"/>
              <w:bottom w:val="single" w:sz="4" w:space="0" w:color="000000"/>
              <w:right w:val="single" w:sz="8"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r>
      <w:tr w:rsidR="0031244C" w:rsidRPr="00FA50FA" w:rsidTr="0031244C">
        <w:trPr>
          <w:trHeight w:val="362"/>
        </w:trPr>
        <w:tc>
          <w:tcPr>
            <w:tcW w:w="681" w:type="dxa"/>
            <w:tcBorders>
              <w:top w:val="nil"/>
              <w:left w:val="single" w:sz="8" w:space="0" w:color="000000"/>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235"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单价措施合计</w:t>
            </w:r>
          </w:p>
        </w:tc>
        <w:tc>
          <w:tcPr>
            <w:tcW w:w="1284"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467"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951"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08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153" w:type="dxa"/>
            <w:tcBorders>
              <w:top w:val="nil"/>
              <w:left w:val="nil"/>
              <w:bottom w:val="single" w:sz="4" w:space="0" w:color="000000"/>
              <w:right w:val="single" w:sz="8"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r>
      <w:tr w:rsidR="0031244C" w:rsidRPr="00FA50FA" w:rsidTr="0031244C">
        <w:trPr>
          <w:trHeight w:val="362"/>
        </w:trPr>
        <w:tc>
          <w:tcPr>
            <w:tcW w:w="681" w:type="dxa"/>
            <w:tcBorders>
              <w:top w:val="nil"/>
              <w:left w:val="single" w:sz="8" w:space="0" w:color="000000"/>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暂列金</w:t>
            </w:r>
          </w:p>
        </w:tc>
        <w:tc>
          <w:tcPr>
            <w:tcW w:w="1235"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284"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lef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467"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项</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1</w:t>
            </w:r>
          </w:p>
        </w:tc>
        <w:tc>
          <w:tcPr>
            <w:tcW w:w="951" w:type="dxa"/>
            <w:tcBorders>
              <w:top w:val="nil"/>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c>
          <w:tcPr>
            <w:tcW w:w="108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6000</w:t>
            </w:r>
          </w:p>
        </w:tc>
        <w:tc>
          <w:tcPr>
            <w:tcW w:w="1153" w:type="dxa"/>
            <w:tcBorders>
              <w:top w:val="nil"/>
              <w:left w:val="nil"/>
              <w:bottom w:val="single" w:sz="4" w:space="0" w:color="000000"/>
              <w:right w:val="single" w:sz="8"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r>
      <w:tr w:rsidR="00FA50FA" w:rsidRPr="00FA50FA" w:rsidTr="0031244C">
        <w:trPr>
          <w:trHeight w:val="362"/>
        </w:trPr>
        <w:tc>
          <w:tcPr>
            <w:tcW w:w="6869"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本页小计</w:t>
            </w:r>
          </w:p>
        </w:tc>
        <w:tc>
          <w:tcPr>
            <w:tcW w:w="108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18"/>
                <w:szCs w:val="18"/>
              </w:rPr>
            </w:pPr>
            <w:r w:rsidRPr="00FA50FA">
              <w:rPr>
                <w:rFonts w:ascii="宋体" w:eastAsia="宋体" w:hAnsi="宋体" w:cs="宋体" w:hint="eastAsia"/>
                <w:kern w:val="0"/>
                <w:sz w:val="18"/>
                <w:szCs w:val="18"/>
              </w:rPr>
              <w:t xml:space="preserve">　</w:t>
            </w:r>
          </w:p>
        </w:tc>
        <w:tc>
          <w:tcPr>
            <w:tcW w:w="1153" w:type="dxa"/>
            <w:tcBorders>
              <w:top w:val="nil"/>
              <w:left w:val="nil"/>
              <w:bottom w:val="single" w:sz="4" w:space="0" w:color="000000"/>
              <w:right w:val="single" w:sz="8"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r>
      <w:tr w:rsidR="00FA50FA" w:rsidRPr="00FA50FA" w:rsidTr="0031244C">
        <w:trPr>
          <w:trHeight w:val="362"/>
        </w:trPr>
        <w:tc>
          <w:tcPr>
            <w:tcW w:w="6869"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A50FA" w:rsidRPr="00FA50FA" w:rsidRDefault="00FA50FA" w:rsidP="00FA50FA">
            <w:pPr>
              <w:widowControl/>
              <w:jc w:val="center"/>
              <w:rPr>
                <w:rFonts w:ascii="宋体" w:eastAsia="宋体" w:hAnsi="宋体" w:cs="宋体"/>
                <w:kern w:val="0"/>
                <w:sz w:val="20"/>
                <w:szCs w:val="20"/>
              </w:rPr>
            </w:pPr>
            <w:r w:rsidRPr="00FA50FA">
              <w:rPr>
                <w:rFonts w:ascii="宋体" w:eastAsia="宋体" w:hAnsi="宋体" w:cs="宋体" w:hint="eastAsia"/>
                <w:kern w:val="0"/>
                <w:sz w:val="20"/>
                <w:szCs w:val="20"/>
              </w:rPr>
              <w:t>合   计</w:t>
            </w:r>
          </w:p>
        </w:tc>
        <w:tc>
          <w:tcPr>
            <w:tcW w:w="1086" w:type="dxa"/>
            <w:gridSpan w:val="2"/>
            <w:tcBorders>
              <w:top w:val="single" w:sz="4" w:space="0" w:color="000000"/>
              <w:left w:val="nil"/>
              <w:bottom w:val="single" w:sz="8" w:space="0" w:color="000000"/>
              <w:right w:val="single" w:sz="4"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18"/>
                <w:szCs w:val="18"/>
              </w:rPr>
            </w:pPr>
            <w:r w:rsidRPr="00FA50FA">
              <w:rPr>
                <w:rFonts w:ascii="宋体" w:eastAsia="宋体" w:hAnsi="宋体" w:cs="宋体" w:hint="eastAsia"/>
                <w:kern w:val="0"/>
                <w:sz w:val="18"/>
                <w:szCs w:val="18"/>
              </w:rPr>
              <w:t xml:space="preserve">　</w:t>
            </w:r>
          </w:p>
        </w:tc>
        <w:tc>
          <w:tcPr>
            <w:tcW w:w="1153" w:type="dxa"/>
            <w:tcBorders>
              <w:top w:val="nil"/>
              <w:left w:val="nil"/>
              <w:bottom w:val="single" w:sz="8" w:space="0" w:color="000000"/>
              <w:right w:val="single" w:sz="8" w:space="0" w:color="000000"/>
            </w:tcBorders>
            <w:shd w:val="clear" w:color="FFFFFF" w:fill="FFFFFF"/>
            <w:vAlign w:val="center"/>
            <w:hideMark/>
          </w:tcPr>
          <w:p w:rsidR="00FA50FA" w:rsidRPr="00FA50FA" w:rsidRDefault="00FA50FA" w:rsidP="00FA50FA">
            <w:pPr>
              <w:widowControl/>
              <w:jc w:val="right"/>
              <w:rPr>
                <w:rFonts w:ascii="宋体" w:eastAsia="宋体" w:hAnsi="宋体" w:cs="宋体"/>
                <w:kern w:val="0"/>
                <w:sz w:val="20"/>
                <w:szCs w:val="20"/>
              </w:rPr>
            </w:pPr>
            <w:r w:rsidRPr="00FA50FA">
              <w:rPr>
                <w:rFonts w:ascii="宋体" w:eastAsia="宋体" w:hAnsi="宋体" w:cs="宋体" w:hint="eastAsia"/>
                <w:kern w:val="0"/>
                <w:sz w:val="20"/>
                <w:szCs w:val="20"/>
              </w:rPr>
              <w:t xml:space="preserve">　</w:t>
            </w:r>
          </w:p>
        </w:tc>
      </w:tr>
      <w:tr w:rsidR="00FA50FA" w:rsidRPr="00FA50FA" w:rsidTr="0031244C">
        <w:trPr>
          <w:trHeight w:val="347"/>
        </w:trPr>
        <w:tc>
          <w:tcPr>
            <w:tcW w:w="9108" w:type="dxa"/>
            <w:gridSpan w:val="11"/>
            <w:tcBorders>
              <w:top w:val="nil"/>
              <w:left w:val="nil"/>
              <w:bottom w:val="nil"/>
              <w:right w:val="nil"/>
            </w:tcBorders>
            <w:shd w:val="clear" w:color="FFFFFF" w:fill="FFFFFF"/>
            <w:hideMark/>
          </w:tcPr>
          <w:p w:rsidR="00FA50FA" w:rsidRPr="00FA50FA" w:rsidRDefault="00FA50FA" w:rsidP="00FA50FA">
            <w:pPr>
              <w:widowControl/>
              <w:jc w:val="left"/>
              <w:rPr>
                <w:rFonts w:ascii="宋体" w:eastAsia="宋体" w:hAnsi="宋体" w:cs="宋体"/>
                <w:kern w:val="0"/>
                <w:sz w:val="18"/>
                <w:szCs w:val="18"/>
              </w:rPr>
            </w:pPr>
            <w:r w:rsidRPr="00FA50FA">
              <w:rPr>
                <w:rFonts w:ascii="宋体" w:eastAsia="宋体" w:hAnsi="宋体" w:cs="宋体" w:hint="eastAsia"/>
                <w:kern w:val="0"/>
                <w:sz w:val="18"/>
                <w:szCs w:val="18"/>
              </w:rPr>
              <w:t>注：为计取规费等的使用，可在表中增设其中：“定额人工费”。</w:t>
            </w:r>
          </w:p>
        </w:tc>
      </w:tr>
      <w:tr w:rsidR="00FA50FA" w:rsidRPr="00FA50FA" w:rsidTr="0031244C">
        <w:trPr>
          <w:trHeight w:val="80"/>
        </w:trPr>
        <w:tc>
          <w:tcPr>
            <w:tcW w:w="5328" w:type="dxa"/>
            <w:gridSpan w:val="6"/>
            <w:tcBorders>
              <w:top w:val="nil"/>
              <w:left w:val="nil"/>
              <w:bottom w:val="nil"/>
              <w:right w:val="nil"/>
            </w:tcBorders>
            <w:shd w:val="clear" w:color="FFFFFF" w:fill="FFFFFF"/>
            <w:hideMark/>
          </w:tcPr>
          <w:p w:rsidR="00FA50FA" w:rsidRPr="00FA50FA" w:rsidRDefault="00FA50FA" w:rsidP="00FA50FA">
            <w:pPr>
              <w:widowControl/>
              <w:jc w:val="left"/>
              <w:rPr>
                <w:rFonts w:ascii="宋体" w:eastAsia="宋体" w:hAnsi="宋体" w:cs="宋体"/>
                <w:kern w:val="0"/>
                <w:sz w:val="18"/>
                <w:szCs w:val="18"/>
              </w:rPr>
            </w:pPr>
            <w:r w:rsidRPr="00FA50FA">
              <w:rPr>
                <w:rFonts w:ascii="宋体" w:eastAsia="宋体" w:hAnsi="宋体" w:cs="宋体" w:hint="eastAsia"/>
                <w:kern w:val="0"/>
                <w:sz w:val="18"/>
                <w:szCs w:val="18"/>
              </w:rPr>
              <w:t xml:space="preserve">　</w:t>
            </w:r>
          </w:p>
        </w:tc>
        <w:tc>
          <w:tcPr>
            <w:tcW w:w="1576" w:type="dxa"/>
            <w:gridSpan w:val="3"/>
            <w:tcBorders>
              <w:top w:val="nil"/>
              <w:left w:val="nil"/>
              <w:bottom w:val="nil"/>
              <w:right w:val="nil"/>
            </w:tcBorders>
            <w:shd w:val="clear" w:color="FFFFFF" w:fill="FFFFFF"/>
            <w:hideMark/>
          </w:tcPr>
          <w:p w:rsidR="00FA50FA" w:rsidRPr="00FA50FA" w:rsidRDefault="00FA50FA" w:rsidP="00FA50FA">
            <w:pPr>
              <w:widowControl/>
              <w:jc w:val="left"/>
              <w:rPr>
                <w:rFonts w:ascii="宋体" w:eastAsia="宋体" w:hAnsi="宋体" w:cs="宋体"/>
                <w:kern w:val="0"/>
                <w:sz w:val="18"/>
                <w:szCs w:val="18"/>
                <w:u w:val="single"/>
              </w:rPr>
            </w:pPr>
            <w:r w:rsidRPr="00FA50FA">
              <w:rPr>
                <w:rFonts w:ascii="宋体" w:eastAsia="宋体" w:hAnsi="宋体" w:cs="宋体" w:hint="eastAsia"/>
                <w:kern w:val="0"/>
                <w:sz w:val="18"/>
                <w:szCs w:val="18"/>
                <w:u w:val="single"/>
              </w:rPr>
              <w:t xml:space="preserve">　</w:t>
            </w:r>
          </w:p>
        </w:tc>
        <w:tc>
          <w:tcPr>
            <w:tcW w:w="2204" w:type="dxa"/>
            <w:gridSpan w:val="2"/>
            <w:tcBorders>
              <w:top w:val="nil"/>
              <w:left w:val="nil"/>
              <w:bottom w:val="nil"/>
              <w:right w:val="nil"/>
            </w:tcBorders>
            <w:shd w:val="clear" w:color="FFFFFF" w:fill="FFFFFF"/>
            <w:hideMark/>
          </w:tcPr>
          <w:p w:rsidR="00FA50FA" w:rsidRPr="00FA50FA" w:rsidRDefault="00FA50FA" w:rsidP="00FA50FA">
            <w:pPr>
              <w:widowControl/>
              <w:jc w:val="right"/>
              <w:rPr>
                <w:rFonts w:ascii="宋体" w:eastAsia="宋体" w:hAnsi="宋体" w:cs="宋体"/>
                <w:kern w:val="0"/>
                <w:sz w:val="18"/>
                <w:szCs w:val="18"/>
              </w:rPr>
            </w:pPr>
            <w:r w:rsidRPr="00FA50FA">
              <w:rPr>
                <w:rFonts w:ascii="宋体" w:eastAsia="宋体" w:hAnsi="宋体" w:cs="宋体" w:hint="eastAsia"/>
                <w:kern w:val="0"/>
                <w:sz w:val="18"/>
                <w:szCs w:val="18"/>
              </w:rPr>
              <w:t>表—08</w:t>
            </w:r>
          </w:p>
        </w:tc>
      </w:tr>
    </w:tbl>
    <w:p w:rsidR="00FF422F" w:rsidRDefault="00FF422F" w:rsidP="00FC4935">
      <w:pPr>
        <w:ind w:firstLineChars="100" w:firstLine="281"/>
        <w:rPr>
          <w:rFonts w:asciiTheme="minorEastAsia" w:hAnsiTheme="minorEastAsia"/>
          <w:b/>
          <w:sz w:val="28"/>
          <w:szCs w:val="28"/>
        </w:rPr>
      </w:pPr>
    </w:p>
    <w:p w:rsidR="00FF422F" w:rsidRDefault="00FF422F" w:rsidP="00FC4935">
      <w:pPr>
        <w:ind w:firstLineChars="100" w:firstLine="281"/>
        <w:rPr>
          <w:rFonts w:asciiTheme="minorEastAsia" w:hAnsiTheme="minorEastAsia"/>
          <w:b/>
          <w:sz w:val="28"/>
          <w:szCs w:val="28"/>
        </w:rPr>
      </w:pPr>
    </w:p>
    <w:p w:rsidR="00FF422F" w:rsidRDefault="00FF422F" w:rsidP="00FC4935">
      <w:pPr>
        <w:ind w:firstLineChars="100" w:firstLine="281"/>
        <w:rPr>
          <w:rFonts w:asciiTheme="minorEastAsia" w:hAnsiTheme="minorEastAsia"/>
          <w:b/>
          <w:sz w:val="28"/>
          <w:szCs w:val="28"/>
        </w:rPr>
      </w:pPr>
    </w:p>
    <w:p w:rsidR="00FF422F" w:rsidRDefault="00FF422F" w:rsidP="00FC4935">
      <w:pPr>
        <w:ind w:firstLineChars="100" w:firstLine="281"/>
        <w:rPr>
          <w:rFonts w:asciiTheme="minorEastAsia" w:hAnsiTheme="minorEastAsia"/>
          <w:b/>
          <w:sz w:val="28"/>
          <w:szCs w:val="28"/>
        </w:rPr>
      </w:pPr>
    </w:p>
    <w:p w:rsidR="00FF422F" w:rsidRDefault="00FF422F" w:rsidP="00FC4935">
      <w:pPr>
        <w:ind w:firstLineChars="100" w:firstLine="281"/>
        <w:rPr>
          <w:rFonts w:asciiTheme="minorEastAsia" w:hAnsiTheme="minorEastAsia"/>
          <w:b/>
          <w:sz w:val="28"/>
          <w:szCs w:val="28"/>
        </w:rPr>
      </w:pPr>
    </w:p>
    <w:p w:rsidR="00FF422F" w:rsidRDefault="00FF422F" w:rsidP="00FC4935">
      <w:pPr>
        <w:ind w:firstLineChars="100" w:firstLine="281"/>
        <w:rPr>
          <w:rFonts w:asciiTheme="minorEastAsia" w:hAnsiTheme="minorEastAsia"/>
          <w:b/>
          <w:sz w:val="28"/>
          <w:szCs w:val="28"/>
        </w:rPr>
      </w:pPr>
    </w:p>
    <w:p w:rsidR="00FF422F" w:rsidRDefault="00FF422F" w:rsidP="00FC4935">
      <w:pPr>
        <w:ind w:firstLineChars="100" w:firstLine="281"/>
        <w:rPr>
          <w:rFonts w:asciiTheme="minorEastAsia" w:hAnsiTheme="minorEastAsia"/>
          <w:b/>
          <w:sz w:val="28"/>
          <w:szCs w:val="28"/>
        </w:rPr>
      </w:pPr>
    </w:p>
    <w:p w:rsidR="00FF422F" w:rsidRDefault="00FF422F" w:rsidP="00FC4935">
      <w:pPr>
        <w:ind w:firstLineChars="100" w:firstLine="281"/>
        <w:rPr>
          <w:rFonts w:asciiTheme="minorEastAsia" w:hAnsiTheme="minorEastAsia"/>
          <w:b/>
          <w:sz w:val="28"/>
          <w:szCs w:val="28"/>
        </w:rPr>
      </w:pPr>
    </w:p>
    <w:p w:rsidR="00FF422F" w:rsidRDefault="00FF422F" w:rsidP="00BB4F33">
      <w:pPr>
        <w:rPr>
          <w:rFonts w:asciiTheme="minorEastAsia" w:hAnsiTheme="minorEastAsia"/>
          <w:b/>
          <w:sz w:val="28"/>
          <w:szCs w:val="28"/>
        </w:rPr>
      </w:pPr>
      <w:r>
        <w:rPr>
          <w:rFonts w:asciiTheme="minorEastAsia" w:hAnsiTheme="minorEastAsia" w:hint="eastAsia"/>
          <w:b/>
          <w:sz w:val="28"/>
          <w:szCs w:val="28"/>
        </w:rPr>
        <w:lastRenderedPageBreak/>
        <w:t>附件二：</w:t>
      </w:r>
    </w:p>
    <w:p w:rsidR="00FF422F" w:rsidRDefault="00FF422F" w:rsidP="00FF422F">
      <w:pPr>
        <w:pStyle w:val="3"/>
        <w:adjustRightInd w:val="0"/>
        <w:snapToGrid w:val="0"/>
        <w:spacing w:before="0" w:after="0" w:line="360" w:lineRule="auto"/>
        <w:jc w:val="center"/>
        <w:rPr>
          <w:rFonts w:ascii="黑体" w:eastAsia="黑体" w:hAnsi="宋体"/>
          <w:color w:val="000000" w:themeColor="text1"/>
          <w:sz w:val="28"/>
          <w:szCs w:val="28"/>
        </w:rPr>
      </w:pPr>
      <w:bookmarkStart w:id="0" w:name="_Hlk90022952"/>
      <w:r>
        <w:rPr>
          <w:rFonts w:ascii="黑体" w:eastAsia="黑体" w:hAnsi="宋体" w:hint="eastAsia"/>
          <w:color w:val="000000" w:themeColor="text1"/>
          <w:sz w:val="28"/>
          <w:szCs w:val="28"/>
        </w:rPr>
        <w:t>法定代表人授权委托书</w:t>
      </w:r>
    </w:p>
    <w:p w:rsidR="00FF422F" w:rsidRDefault="00FF422F" w:rsidP="00FF422F">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p>
    <w:p w:rsidR="00FF422F" w:rsidRDefault="00FF422F" w:rsidP="00FF422F">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本人（姓名、职务）系 （</w:t>
      </w:r>
      <w:r>
        <w:rPr>
          <w:rFonts w:ascii="宋体" w:hAnsi="宋体" w:hint="eastAsia"/>
          <w:color w:val="000000" w:themeColor="text1"/>
          <w:szCs w:val="21"/>
        </w:rPr>
        <w:t>供应商</w:t>
      </w:r>
      <w:r>
        <w:rPr>
          <w:rFonts w:ascii="宋体" w:hAnsi="宋体" w:cs="宋体" w:hint="eastAsia"/>
          <w:color w:val="000000" w:themeColor="text1"/>
          <w:kern w:val="0"/>
          <w:szCs w:val="21"/>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rPr>
        <w:t>）</w:t>
      </w:r>
      <w:r>
        <w:rPr>
          <w:rFonts w:ascii="宋体" w:hAnsi="宋体" w:cs="宋体" w:hint="eastAsia"/>
          <w:color w:val="000000" w:themeColor="text1"/>
          <w:kern w:val="0"/>
          <w:szCs w:val="21"/>
        </w:rPr>
        <w:t>（项目编号）响应文件、签订合同和处理有关事宜，其法律后果由我方承担。</w:t>
      </w:r>
    </w:p>
    <w:p w:rsidR="00FF422F" w:rsidRDefault="00FF422F" w:rsidP="00FF422F">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委托期限：                   。</w:t>
      </w:r>
    </w:p>
    <w:p w:rsidR="00FF422F" w:rsidRDefault="00FF422F" w:rsidP="00FF422F">
      <w:pPr>
        <w:adjustRightInd w:val="0"/>
        <w:snapToGrid w:val="0"/>
        <w:spacing w:line="360" w:lineRule="auto"/>
        <w:ind w:firstLine="435"/>
        <w:rPr>
          <w:rFonts w:ascii="宋体" w:hAnsi="宋体" w:cs="宋体"/>
          <w:color w:val="000000" w:themeColor="text1"/>
          <w:kern w:val="0"/>
          <w:szCs w:val="21"/>
        </w:rPr>
      </w:pPr>
      <w:r>
        <w:rPr>
          <w:rFonts w:ascii="宋体" w:hAnsi="宋体" w:cs="宋体" w:hint="eastAsia"/>
          <w:color w:val="000000" w:themeColor="text1"/>
          <w:kern w:val="0"/>
          <w:szCs w:val="21"/>
        </w:rPr>
        <w:t>代理人无转委托权。</w:t>
      </w:r>
    </w:p>
    <w:p w:rsidR="00FF422F" w:rsidRDefault="00FF422F" w:rsidP="00FF422F">
      <w:pPr>
        <w:adjustRightInd w:val="0"/>
        <w:snapToGrid w:val="0"/>
        <w:spacing w:line="360" w:lineRule="auto"/>
        <w:ind w:firstLine="435"/>
        <w:rPr>
          <w:rFonts w:ascii="宋体" w:hAnsi="宋体"/>
          <w:color w:val="000000" w:themeColor="text1"/>
          <w:szCs w:val="21"/>
        </w:rPr>
      </w:pPr>
      <w:r>
        <w:rPr>
          <w:rFonts w:ascii="宋体" w:hAnsi="宋体" w:hint="eastAsia"/>
          <w:color w:val="000000" w:themeColor="text1"/>
          <w:szCs w:val="21"/>
        </w:rPr>
        <w:t>本授权书于年月日签字生效，特此声明。</w:t>
      </w:r>
    </w:p>
    <w:p w:rsidR="00FF422F" w:rsidRDefault="00FF422F" w:rsidP="00FF422F">
      <w:pPr>
        <w:pStyle w:val="a6"/>
        <w:rPr>
          <w:rFonts w:ascii="宋体" w:hAnsi="宋体"/>
          <w:color w:val="000000" w:themeColor="text1"/>
        </w:rPr>
      </w:pPr>
    </w:p>
    <w:p w:rsidR="00FF422F" w:rsidRDefault="00FF422F" w:rsidP="00FF422F">
      <w:pPr>
        <w:rPr>
          <w:color w:val="000000" w:themeColor="text1"/>
        </w:rPr>
      </w:pPr>
    </w:p>
    <w:tbl>
      <w:tblPr>
        <w:tblW w:w="8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8"/>
      </w:tblGrid>
      <w:tr w:rsidR="00FF422F" w:rsidTr="006C663A">
        <w:trPr>
          <w:trHeight w:val="2526"/>
        </w:trPr>
        <w:tc>
          <w:tcPr>
            <w:tcW w:w="8278" w:type="dxa"/>
            <w:shd w:val="clear" w:color="auto" w:fill="auto"/>
            <w:vAlign w:val="center"/>
          </w:tcPr>
          <w:p w:rsidR="00FF422F" w:rsidRDefault="00FF422F" w:rsidP="006C663A">
            <w:pPr>
              <w:adjustRightInd w:val="0"/>
              <w:snapToGrid w:val="0"/>
              <w:spacing w:line="360" w:lineRule="auto"/>
              <w:rPr>
                <w:rFonts w:ascii="宋体" w:hAnsi="宋体"/>
                <w:color w:val="000000" w:themeColor="text1"/>
                <w:szCs w:val="21"/>
              </w:rPr>
            </w:pPr>
          </w:p>
          <w:p w:rsidR="00FF422F" w:rsidRDefault="00FF422F" w:rsidP="006C663A">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法定代表人身份证（正面、反面）复印件</w:t>
            </w:r>
          </w:p>
        </w:tc>
      </w:tr>
      <w:tr w:rsidR="00FF422F" w:rsidTr="006C663A">
        <w:trPr>
          <w:trHeight w:val="2526"/>
        </w:trPr>
        <w:tc>
          <w:tcPr>
            <w:tcW w:w="8278" w:type="dxa"/>
            <w:shd w:val="clear" w:color="auto" w:fill="auto"/>
            <w:vAlign w:val="center"/>
          </w:tcPr>
          <w:p w:rsidR="00FF422F" w:rsidRDefault="00FF422F" w:rsidP="006C663A">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委托代理人身份证（正面、反面）复印件</w:t>
            </w:r>
          </w:p>
        </w:tc>
      </w:tr>
    </w:tbl>
    <w:p w:rsidR="00FF422F" w:rsidRDefault="00FF422F" w:rsidP="00FF422F">
      <w:pPr>
        <w:adjustRightInd w:val="0"/>
        <w:snapToGrid w:val="0"/>
        <w:spacing w:line="360" w:lineRule="auto"/>
        <w:ind w:firstLineChars="200" w:firstLine="420"/>
        <w:rPr>
          <w:rFonts w:ascii="宋体" w:hAnsi="宋体"/>
          <w:color w:val="000000" w:themeColor="text1"/>
          <w:szCs w:val="21"/>
        </w:rPr>
      </w:pPr>
    </w:p>
    <w:p w:rsidR="00FF422F" w:rsidRDefault="00FF422F" w:rsidP="00FF422F">
      <w:pPr>
        <w:adjustRightInd w:val="0"/>
        <w:snapToGrid w:val="0"/>
        <w:spacing w:line="360" w:lineRule="auto"/>
        <w:ind w:firstLineChars="200" w:firstLine="420"/>
        <w:rPr>
          <w:rFonts w:ascii="宋体" w:hAnsi="宋体"/>
          <w:color w:val="000000" w:themeColor="text1"/>
          <w:szCs w:val="21"/>
        </w:rPr>
      </w:pPr>
    </w:p>
    <w:p w:rsidR="00FF422F" w:rsidRDefault="00FF422F" w:rsidP="00FF422F">
      <w:pPr>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供应商名称（盖单位章）：</w:t>
      </w:r>
    </w:p>
    <w:p w:rsidR="00FF422F" w:rsidRDefault="00FF422F" w:rsidP="00FF422F">
      <w:pPr>
        <w:adjustRightInd w:val="0"/>
        <w:snapToGrid w:val="0"/>
        <w:spacing w:line="360" w:lineRule="auto"/>
        <w:ind w:right="420"/>
        <w:rPr>
          <w:rFonts w:ascii="宋体" w:hAnsi="宋体"/>
          <w:color w:val="000000" w:themeColor="text1"/>
          <w:szCs w:val="21"/>
        </w:rPr>
      </w:pPr>
      <w:r>
        <w:rPr>
          <w:rFonts w:ascii="宋体" w:hAnsi="宋体" w:hint="eastAsia"/>
          <w:color w:val="000000" w:themeColor="text1"/>
          <w:szCs w:val="21"/>
        </w:rPr>
        <w:t>法定代表人（签字或盖章）：</w:t>
      </w:r>
    </w:p>
    <w:p w:rsidR="00FF422F" w:rsidRDefault="00FF422F" w:rsidP="00FF422F">
      <w:pPr>
        <w:adjustRightInd w:val="0"/>
        <w:snapToGrid w:val="0"/>
        <w:spacing w:line="360" w:lineRule="auto"/>
        <w:ind w:right="420"/>
        <w:rPr>
          <w:rFonts w:ascii="宋体" w:hAnsi="宋体"/>
          <w:color w:val="000000" w:themeColor="text1"/>
          <w:szCs w:val="21"/>
        </w:rPr>
      </w:pPr>
      <w:r>
        <w:rPr>
          <w:rFonts w:ascii="宋体" w:hAnsi="宋体" w:hint="eastAsia"/>
          <w:color w:val="000000" w:themeColor="text1"/>
          <w:szCs w:val="21"/>
        </w:rPr>
        <w:t>委托代理人（签字）：</w:t>
      </w:r>
    </w:p>
    <w:p w:rsidR="00FF422F" w:rsidRDefault="00FF422F" w:rsidP="00FF422F">
      <w:pPr>
        <w:adjustRightInd w:val="0"/>
        <w:snapToGrid w:val="0"/>
        <w:spacing w:line="360" w:lineRule="auto"/>
        <w:ind w:right="420"/>
        <w:rPr>
          <w:rFonts w:ascii="宋体" w:hAnsi="宋体"/>
          <w:color w:val="000000" w:themeColor="text1"/>
          <w:szCs w:val="21"/>
        </w:rPr>
      </w:pPr>
      <w:r>
        <w:rPr>
          <w:rFonts w:asciiTheme="minorEastAsia" w:hAnsiTheme="minorEastAsia" w:cs="宋体" w:hint="eastAsia"/>
          <w:color w:val="000000" w:themeColor="text1"/>
          <w:szCs w:val="21"/>
        </w:rPr>
        <w:t xml:space="preserve">日期：  </w:t>
      </w:r>
      <w:r>
        <w:rPr>
          <w:rFonts w:ascii="宋体" w:hAnsi="宋体" w:hint="eastAsia"/>
          <w:color w:val="000000" w:themeColor="text1"/>
          <w:szCs w:val="21"/>
        </w:rPr>
        <w:t>年  月   日</w:t>
      </w:r>
    </w:p>
    <w:p w:rsidR="00FF422F" w:rsidRDefault="00FF422F" w:rsidP="00FF422F">
      <w:pPr>
        <w:rPr>
          <w:rFonts w:ascii="宋体" w:hAnsi="宋体" w:cs="宋体"/>
        </w:rPr>
      </w:pPr>
    </w:p>
    <w:p w:rsidR="00FF422F" w:rsidRDefault="00FF422F" w:rsidP="00FF422F">
      <w:pPr>
        <w:rPr>
          <w:rFonts w:ascii="宋体" w:hAnsi="宋体" w:cs="宋体"/>
        </w:rPr>
      </w:pPr>
    </w:p>
    <w:p w:rsidR="00FF422F" w:rsidRDefault="00FF422F" w:rsidP="00FF422F">
      <w:pPr>
        <w:rPr>
          <w:rFonts w:ascii="宋体" w:hAnsi="宋体" w:cs="宋体"/>
        </w:rPr>
      </w:pPr>
    </w:p>
    <w:p w:rsidR="00FF422F" w:rsidRDefault="00FF422F" w:rsidP="00FF422F">
      <w:pPr>
        <w:rPr>
          <w:rFonts w:ascii="宋体" w:hAnsi="宋体" w:cs="宋体"/>
        </w:rPr>
      </w:pPr>
    </w:p>
    <w:p w:rsidR="00FF422F" w:rsidRDefault="00FF422F" w:rsidP="00FF422F">
      <w:pPr>
        <w:rPr>
          <w:rFonts w:ascii="宋体" w:hAnsi="宋体" w:cs="宋体"/>
        </w:rPr>
      </w:pPr>
    </w:p>
    <w:p w:rsidR="00FF422F" w:rsidRPr="001F52BA" w:rsidRDefault="00FF422F" w:rsidP="00FF422F">
      <w:pPr>
        <w:ind w:firstLineChars="100" w:firstLine="281"/>
        <w:rPr>
          <w:rFonts w:asciiTheme="minorEastAsia" w:hAnsiTheme="minorEastAsia"/>
          <w:b/>
          <w:sz w:val="28"/>
          <w:szCs w:val="28"/>
        </w:rPr>
      </w:pPr>
      <w:r w:rsidRPr="001F52BA">
        <w:rPr>
          <w:rFonts w:asciiTheme="minorEastAsia" w:hAnsiTheme="minorEastAsia" w:hint="eastAsia"/>
          <w:b/>
          <w:sz w:val="28"/>
          <w:szCs w:val="28"/>
        </w:rPr>
        <w:lastRenderedPageBreak/>
        <w:t>附件三：</w:t>
      </w:r>
    </w:p>
    <w:p w:rsidR="00FF422F" w:rsidRDefault="00FF422F" w:rsidP="00FF422F">
      <w:pPr>
        <w:rPr>
          <w:rFonts w:ascii="宋体" w:hAnsi="宋体" w:cs="宋体"/>
        </w:rPr>
      </w:pPr>
    </w:p>
    <w:p w:rsidR="00FF422F" w:rsidRDefault="00FF422F" w:rsidP="00FF422F">
      <w:pPr>
        <w:rPr>
          <w:rFonts w:ascii="宋体" w:hAnsi="宋体" w:cs="宋体"/>
        </w:rPr>
      </w:pPr>
    </w:p>
    <w:p w:rsidR="00FF422F" w:rsidRDefault="00FF422F" w:rsidP="00FF422F">
      <w:pPr>
        <w:rPr>
          <w:rFonts w:ascii="宋体" w:hAnsi="宋体" w:cs="宋体"/>
        </w:rPr>
      </w:pPr>
    </w:p>
    <w:p w:rsidR="00FF422F" w:rsidRPr="0045536E" w:rsidRDefault="00FF422F" w:rsidP="00FF422F">
      <w:pPr>
        <w:jc w:val="center"/>
        <w:rPr>
          <w:rFonts w:asciiTheme="minorEastAsia" w:hAnsiTheme="minorEastAsia"/>
          <w:b/>
          <w:sz w:val="28"/>
          <w:szCs w:val="28"/>
        </w:rPr>
      </w:pPr>
      <w:r>
        <w:rPr>
          <w:rFonts w:hint="eastAsia"/>
          <w:b/>
          <w:bCs/>
          <w:w w:val="95"/>
          <w:sz w:val="32"/>
          <w:szCs w:val="32"/>
        </w:rPr>
        <w:t>履行本项目能力的承诺函</w:t>
      </w:r>
      <w:bookmarkEnd w:id="0"/>
    </w:p>
    <w:p w:rsidR="00FF422F" w:rsidRDefault="00FF422F" w:rsidP="00FF422F">
      <w:pPr>
        <w:pStyle w:val="a6"/>
        <w:kinsoku w:val="0"/>
        <w:overflowPunct w:val="0"/>
        <w:spacing w:before="11"/>
        <w:rPr>
          <w:b/>
          <w:bCs/>
          <w:sz w:val="44"/>
          <w:szCs w:val="44"/>
        </w:rPr>
      </w:pPr>
    </w:p>
    <w:p w:rsidR="00FF422F" w:rsidRDefault="00FF422F" w:rsidP="00FF422F">
      <w:pPr>
        <w:spacing w:line="360" w:lineRule="auto"/>
        <w:rPr>
          <w:rFonts w:ascii="宋体" w:hAnsi="宋体"/>
          <w:b/>
          <w:sz w:val="28"/>
          <w:szCs w:val="28"/>
        </w:rPr>
      </w:pPr>
      <w:r>
        <w:rPr>
          <w:rFonts w:ascii="宋体" w:hAnsi="宋体" w:hint="eastAsia"/>
          <w:b/>
          <w:sz w:val="28"/>
          <w:szCs w:val="28"/>
        </w:rPr>
        <w:t>致：</w:t>
      </w:r>
      <w:r>
        <w:rPr>
          <w:rFonts w:ascii="宋体" w:hAnsi="宋体" w:hint="eastAsia"/>
          <w:b/>
          <w:bCs/>
          <w:sz w:val="28"/>
          <w:szCs w:val="28"/>
        </w:rPr>
        <w:t>南昌航空大学</w:t>
      </w:r>
    </w:p>
    <w:p w:rsidR="00FF422F" w:rsidRDefault="00FF422F" w:rsidP="00FF422F">
      <w:pPr>
        <w:pStyle w:val="a6"/>
        <w:kinsoku w:val="0"/>
        <w:overflowPunct w:val="0"/>
        <w:rPr>
          <w:b/>
          <w:bCs/>
        </w:rPr>
      </w:pPr>
    </w:p>
    <w:p w:rsidR="00FF422F" w:rsidRDefault="00FF422F" w:rsidP="00FF422F">
      <w:pPr>
        <w:spacing w:line="360" w:lineRule="auto"/>
        <w:ind w:firstLine="480"/>
        <w:rPr>
          <w:rFonts w:ascii="宋体" w:hAnsi="宋体"/>
          <w:sz w:val="24"/>
        </w:rPr>
      </w:pPr>
      <w:r>
        <w:rPr>
          <w:rFonts w:ascii="宋体" w:hAnsi="宋体" w:hint="eastAsia"/>
          <w:sz w:val="24"/>
        </w:rPr>
        <w:t>我单位具有良好的商业信誉和健全的财务会计制度、具有履行合同所必须的设备和专业技术能力、依法缴纳税收和社会保障资金，</w:t>
      </w:r>
      <w:r w:rsidRPr="00A11EBB">
        <w:rPr>
          <w:rFonts w:ascii="宋体" w:hAnsi="宋体" w:hint="eastAsia"/>
          <w:sz w:val="24"/>
        </w:rPr>
        <w:t>承诺与南昌航空大学无法律诉讼行为</w:t>
      </w:r>
      <w:r>
        <w:rPr>
          <w:rFonts w:ascii="宋体" w:hAnsi="宋体" w:hint="eastAsia"/>
          <w:sz w:val="24"/>
        </w:rPr>
        <w:t>，且完全响应本次采购活动中所有的商务、技术等要求，如有违反我司愿承担一切后果。</w:t>
      </w:r>
    </w:p>
    <w:p w:rsidR="00FF422F" w:rsidRDefault="00FF422F" w:rsidP="00FF422F">
      <w:pPr>
        <w:spacing w:line="360" w:lineRule="auto"/>
        <w:ind w:firstLine="480"/>
        <w:rPr>
          <w:rFonts w:ascii="宋体" w:hAnsi="宋体"/>
          <w:sz w:val="24"/>
        </w:rPr>
      </w:pPr>
      <w:r>
        <w:rPr>
          <w:rFonts w:ascii="宋体" w:hAnsi="宋体" w:hint="eastAsia"/>
          <w:sz w:val="24"/>
        </w:rPr>
        <w:t>特此承诺！</w:t>
      </w:r>
      <w:bookmarkStart w:id="1" w:name="_GoBack"/>
      <w:bookmarkEnd w:id="1"/>
    </w:p>
    <w:p w:rsidR="00FF422F" w:rsidRDefault="00FF422F" w:rsidP="00FF422F">
      <w:pPr>
        <w:pStyle w:val="a6"/>
        <w:kinsoku w:val="0"/>
        <w:overflowPunct w:val="0"/>
      </w:pPr>
    </w:p>
    <w:p w:rsidR="00FF422F" w:rsidRDefault="00FF422F" w:rsidP="00FF422F">
      <w:pPr>
        <w:spacing w:line="360" w:lineRule="auto"/>
        <w:rPr>
          <w:rFonts w:ascii="宋体" w:hAnsi="宋体"/>
          <w:sz w:val="24"/>
          <w:szCs w:val="24"/>
        </w:rPr>
      </w:pPr>
    </w:p>
    <w:p w:rsidR="00FF422F" w:rsidRDefault="00FF422F" w:rsidP="00FF422F">
      <w:pPr>
        <w:spacing w:line="440" w:lineRule="exact"/>
        <w:rPr>
          <w:rFonts w:ascii="宋体" w:hAnsi="宋体"/>
          <w:sz w:val="24"/>
          <w:szCs w:val="24"/>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rsidR="00FF422F" w:rsidRDefault="00FF422F" w:rsidP="00FF422F">
      <w:pPr>
        <w:spacing w:before="120" w:line="500" w:lineRule="exact"/>
        <w:rPr>
          <w:rFonts w:ascii="宋体" w:hAnsi="宋体"/>
          <w:sz w:val="24"/>
          <w:szCs w:val="24"/>
          <w:u w:val="single"/>
        </w:rPr>
      </w:pPr>
    </w:p>
    <w:p w:rsidR="00FF422F" w:rsidRDefault="00FF422F" w:rsidP="00FF422F">
      <w:pPr>
        <w:spacing w:before="120" w:line="500" w:lineRule="exact"/>
        <w:rPr>
          <w:rFonts w:ascii="宋体" w:hAnsi="宋体"/>
          <w:sz w:val="24"/>
          <w:szCs w:val="24"/>
          <w:u w:val="single"/>
        </w:rPr>
      </w:pPr>
    </w:p>
    <w:p w:rsidR="00FF422F" w:rsidRDefault="00FF422F" w:rsidP="00FF422F">
      <w:pPr>
        <w:jc w:val="right"/>
        <w:rPr>
          <w:rFonts w:ascii="宋体" w:hAnsi="宋体"/>
          <w:sz w:val="24"/>
          <w:szCs w:val="24"/>
        </w:rPr>
      </w:pPr>
      <w:r>
        <w:rPr>
          <w:rFonts w:ascii="宋体" w:hAnsi="宋体" w:hint="eastAsia"/>
          <w:sz w:val="24"/>
          <w:szCs w:val="24"/>
        </w:rPr>
        <w:t>日期：    年      月     日</w:t>
      </w:r>
    </w:p>
    <w:p w:rsidR="00FF422F" w:rsidRDefault="00FF422F" w:rsidP="00FF422F">
      <w:pPr>
        <w:ind w:firstLineChars="100" w:firstLine="281"/>
        <w:rPr>
          <w:rFonts w:asciiTheme="minorEastAsia" w:hAnsiTheme="minorEastAsia"/>
          <w:b/>
          <w:sz w:val="28"/>
          <w:szCs w:val="28"/>
        </w:rPr>
      </w:pPr>
    </w:p>
    <w:p w:rsidR="00FF422F" w:rsidRDefault="00FF422F" w:rsidP="00FC4935">
      <w:pPr>
        <w:ind w:firstLineChars="100" w:firstLine="281"/>
        <w:rPr>
          <w:rFonts w:asciiTheme="minorEastAsia" w:hAnsiTheme="minorEastAsia"/>
          <w:b/>
          <w:sz w:val="28"/>
          <w:szCs w:val="28"/>
        </w:rPr>
      </w:pPr>
    </w:p>
    <w:p w:rsidR="00FF422F" w:rsidRDefault="00FF422F" w:rsidP="00FC4935">
      <w:pPr>
        <w:ind w:firstLineChars="100" w:firstLine="281"/>
        <w:rPr>
          <w:rFonts w:asciiTheme="minorEastAsia" w:hAnsiTheme="minorEastAsia"/>
          <w:b/>
          <w:sz w:val="28"/>
          <w:szCs w:val="28"/>
        </w:rPr>
      </w:pPr>
    </w:p>
    <w:p w:rsidR="00FF422F" w:rsidRDefault="00FF422F" w:rsidP="00FC4935">
      <w:pPr>
        <w:ind w:firstLineChars="100" w:firstLine="281"/>
        <w:rPr>
          <w:rFonts w:asciiTheme="minorEastAsia" w:hAnsiTheme="minorEastAsia"/>
          <w:b/>
          <w:sz w:val="28"/>
          <w:szCs w:val="28"/>
        </w:rPr>
      </w:pPr>
    </w:p>
    <w:p w:rsidR="00FF422F" w:rsidRDefault="00FF422F" w:rsidP="00FC4935">
      <w:pPr>
        <w:ind w:firstLineChars="100" w:firstLine="281"/>
        <w:rPr>
          <w:rFonts w:asciiTheme="minorEastAsia" w:hAnsiTheme="minorEastAsia"/>
          <w:b/>
          <w:sz w:val="28"/>
          <w:szCs w:val="28"/>
        </w:rPr>
      </w:pPr>
    </w:p>
    <w:p w:rsidR="00FF422F" w:rsidRDefault="00FF422F" w:rsidP="00FC4935">
      <w:pPr>
        <w:ind w:firstLineChars="100" w:firstLine="281"/>
        <w:rPr>
          <w:rFonts w:asciiTheme="minorEastAsia" w:hAnsiTheme="minorEastAsia"/>
          <w:b/>
          <w:sz w:val="28"/>
          <w:szCs w:val="28"/>
        </w:rPr>
      </w:pPr>
    </w:p>
    <w:p w:rsidR="00FF422F" w:rsidRDefault="00FF422F" w:rsidP="00994847">
      <w:pPr>
        <w:rPr>
          <w:rFonts w:asciiTheme="minorEastAsia" w:hAnsiTheme="minorEastAsia"/>
          <w:b/>
          <w:sz w:val="28"/>
          <w:szCs w:val="28"/>
        </w:rPr>
      </w:pPr>
    </w:p>
    <w:sectPr w:rsidR="00FF422F" w:rsidSect="00B23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2F7" w:rsidRDefault="001A02F7" w:rsidP="00980021">
      <w:r>
        <w:separator/>
      </w:r>
    </w:p>
  </w:endnote>
  <w:endnote w:type="continuationSeparator" w:id="0">
    <w:p w:rsidR="001A02F7" w:rsidRDefault="001A02F7" w:rsidP="00980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宋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2F7" w:rsidRDefault="001A02F7" w:rsidP="00980021">
      <w:r>
        <w:separator/>
      </w:r>
    </w:p>
  </w:footnote>
  <w:footnote w:type="continuationSeparator" w:id="0">
    <w:p w:rsidR="001A02F7" w:rsidRDefault="001A02F7" w:rsidP="009800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g0NTk2MWIzOTkwOTIyYTBiN2Y4MmY3YmZlNTMzNDYifQ=="/>
  </w:docVars>
  <w:rsids>
    <w:rsidRoot w:val="00172A27"/>
    <w:rsid w:val="000017B6"/>
    <w:rsid w:val="000404D7"/>
    <w:rsid w:val="00047C23"/>
    <w:rsid w:val="00054368"/>
    <w:rsid w:val="00071610"/>
    <w:rsid w:val="000F74C1"/>
    <w:rsid w:val="00172A27"/>
    <w:rsid w:val="00182BFD"/>
    <w:rsid w:val="001A02F7"/>
    <w:rsid w:val="001D7C15"/>
    <w:rsid w:val="001E2F52"/>
    <w:rsid w:val="0023186D"/>
    <w:rsid w:val="0028164F"/>
    <w:rsid w:val="002A6F90"/>
    <w:rsid w:val="002E32DB"/>
    <w:rsid w:val="003006DC"/>
    <w:rsid w:val="0031244C"/>
    <w:rsid w:val="00314B41"/>
    <w:rsid w:val="00331285"/>
    <w:rsid w:val="003801C1"/>
    <w:rsid w:val="003B5BD1"/>
    <w:rsid w:val="003B742A"/>
    <w:rsid w:val="003C2419"/>
    <w:rsid w:val="00431FF6"/>
    <w:rsid w:val="00445523"/>
    <w:rsid w:val="004713DB"/>
    <w:rsid w:val="00477EA3"/>
    <w:rsid w:val="0049122C"/>
    <w:rsid w:val="004E55E2"/>
    <w:rsid w:val="004F7D26"/>
    <w:rsid w:val="0050157E"/>
    <w:rsid w:val="00520666"/>
    <w:rsid w:val="005E62A2"/>
    <w:rsid w:val="005E7E04"/>
    <w:rsid w:val="006400D1"/>
    <w:rsid w:val="006A4FBF"/>
    <w:rsid w:val="006D6DA5"/>
    <w:rsid w:val="0071754C"/>
    <w:rsid w:val="0073342C"/>
    <w:rsid w:val="007905DC"/>
    <w:rsid w:val="007A3596"/>
    <w:rsid w:val="00846AC8"/>
    <w:rsid w:val="00847383"/>
    <w:rsid w:val="00850FC1"/>
    <w:rsid w:val="00877CC9"/>
    <w:rsid w:val="008A5FBA"/>
    <w:rsid w:val="008B1623"/>
    <w:rsid w:val="009378F3"/>
    <w:rsid w:val="00940568"/>
    <w:rsid w:val="0096712C"/>
    <w:rsid w:val="00980021"/>
    <w:rsid w:val="009802F0"/>
    <w:rsid w:val="00994847"/>
    <w:rsid w:val="009D2E13"/>
    <w:rsid w:val="009D72B4"/>
    <w:rsid w:val="009F62BC"/>
    <w:rsid w:val="009F700C"/>
    <w:rsid w:val="00A12294"/>
    <w:rsid w:val="00A502EB"/>
    <w:rsid w:val="00A55815"/>
    <w:rsid w:val="00A86776"/>
    <w:rsid w:val="00AA5AB7"/>
    <w:rsid w:val="00AC7451"/>
    <w:rsid w:val="00AE11A4"/>
    <w:rsid w:val="00B12973"/>
    <w:rsid w:val="00B23A12"/>
    <w:rsid w:val="00BB4F33"/>
    <w:rsid w:val="00C410D3"/>
    <w:rsid w:val="00C6791E"/>
    <w:rsid w:val="00CC7709"/>
    <w:rsid w:val="00D35FC8"/>
    <w:rsid w:val="00D54276"/>
    <w:rsid w:val="00D71132"/>
    <w:rsid w:val="00DB1D66"/>
    <w:rsid w:val="00E01BE6"/>
    <w:rsid w:val="00E9371A"/>
    <w:rsid w:val="00ED4A49"/>
    <w:rsid w:val="00ED6BBF"/>
    <w:rsid w:val="00EF0DD6"/>
    <w:rsid w:val="00F22C21"/>
    <w:rsid w:val="00F460FC"/>
    <w:rsid w:val="00FA50FA"/>
    <w:rsid w:val="00FC3A93"/>
    <w:rsid w:val="00FC3CC4"/>
    <w:rsid w:val="00FC4935"/>
    <w:rsid w:val="00FF422F"/>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4B20D17"/>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23A12"/>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B23A12"/>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Char"/>
    <w:autoRedefine/>
    <w:qFormat/>
    <w:rsid w:val="00FF422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B23A12"/>
    <w:pPr>
      <w:tabs>
        <w:tab w:val="center" w:pos="4153"/>
        <w:tab w:val="right" w:pos="8306"/>
      </w:tabs>
      <w:snapToGrid w:val="0"/>
      <w:jc w:val="left"/>
    </w:pPr>
    <w:rPr>
      <w:sz w:val="18"/>
    </w:rPr>
  </w:style>
  <w:style w:type="paragraph" w:styleId="a4">
    <w:name w:val="header"/>
    <w:basedOn w:val="a"/>
    <w:autoRedefine/>
    <w:qFormat/>
    <w:rsid w:val="00B23A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B23A12"/>
    <w:pPr>
      <w:spacing w:before="100" w:beforeAutospacing="1" w:after="100" w:afterAutospacing="1"/>
      <w:jc w:val="left"/>
    </w:pPr>
    <w:rPr>
      <w:rFonts w:ascii="Times New Roman" w:eastAsia="宋体" w:hAnsi="Times New Roman" w:cs="Times New Roman"/>
      <w:kern w:val="0"/>
      <w:sz w:val="24"/>
      <w:szCs w:val="24"/>
    </w:rPr>
  </w:style>
  <w:style w:type="character" w:customStyle="1" w:styleId="3Char">
    <w:name w:val="标题 3 Char"/>
    <w:basedOn w:val="a0"/>
    <w:link w:val="3"/>
    <w:qFormat/>
    <w:rsid w:val="00FF422F"/>
    <w:rPr>
      <w:b/>
      <w:bCs/>
      <w:kern w:val="2"/>
      <w:sz w:val="32"/>
      <w:szCs w:val="32"/>
    </w:rPr>
  </w:style>
  <w:style w:type="paragraph" w:styleId="a6">
    <w:name w:val="Body Text"/>
    <w:basedOn w:val="a"/>
    <w:link w:val="Char"/>
    <w:qFormat/>
    <w:rsid w:val="00FF422F"/>
    <w:pPr>
      <w:spacing w:after="120"/>
    </w:pPr>
    <w:rPr>
      <w:rFonts w:ascii="Times New Roman" w:eastAsia="宋体" w:hAnsi="Times New Roman" w:cs="Times New Roman"/>
      <w:szCs w:val="21"/>
    </w:rPr>
  </w:style>
  <w:style w:type="character" w:customStyle="1" w:styleId="Char">
    <w:name w:val="正文文本 Char"/>
    <w:basedOn w:val="a0"/>
    <w:link w:val="a6"/>
    <w:rsid w:val="00FF422F"/>
    <w:rPr>
      <w:kern w:val="2"/>
      <w:sz w:val="21"/>
      <w:szCs w:val="21"/>
    </w:rPr>
  </w:style>
</w:styles>
</file>

<file path=word/webSettings.xml><?xml version="1.0" encoding="utf-8"?>
<w:webSettings xmlns:r="http://schemas.openxmlformats.org/officeDocument/2006/relationships" xmlns:w="http://schemas.openxmlformats.org/wordprocessingml/2006/main">
  <w:divs>
    <w:div w:id="126123304">
      <w:bodyDiv w:val="1"/>
      <w:marLeft w:val="0"/>
      <w:marRight w:val="0"/>
      <w:marTop w:val="0"/>
      <w:marBottom w:val="0"/>
      <w:divBdr>
        <w:top w:val="none" w:sz="0" w:space="0" w:color="auto"/>
        <w:left w:val="none" w:sz="0" w:space="0" w:color="auto"/>
        <w:bottom w:val="none" w:sz="0" w:space="0" w:color="auto"/>
        <w:right w:val="none" w:sz="0" w:space="0" w:color="auto"/>
      </w:divBdr>
    </w:div>
    <w:div w:id="1287927704">
      <w:bodyDiv w:val="1"/>
      <w:marLeft w:val="0"/>
      <w:marRight w:val="0"/>
      <w:marTop w:val="0"/>
      <w:marBottom w:val="0"/>
      <w:divBdr>
        <w:top w:val="none" w:sz="0" w:space="0" w:color="auto"/>
        <w:left w:val="none" w:sz="0" w:space="0" w:color="auto"/>
        <w:bottom w:val="none" w:sz="0" w:space="0" w:color="auto"/>
        <w:right w:val="none" w:sz="0" w:space="0" w:color="auto"/>
      </w:divBdr>
    </w:div>
    <w:div w:id="162577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罗晓畅</cp:lastModifiedBy>
  <cp:revision>31</cp:revision>
  <cp:lastPrinted>2024-01-04T06:15:00Z</cp:lastPrinted>
  <dcterms:created xsi:type="dcterms:W3CDTF">2024-04-24T08:03:00Z</dcterms:created>
  <dcterms:modified xsi:type="dcterms:W3CDTF">2024-07-11T02:00:00Z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C16C4D2DC6B847399163F67CD1656766_13</vt:lpwstr>
  </property>
</Properties>
</file>